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CB353" w14:textId="77777777" w:rsidR="002D1C3B" w:rsidRPr="002D1C3B" w:rsidRDefault="002D1C3B" w:rsidP="002D1C3B">
      <w:pPr>
        <w:shd w:val="clear" w:color="auto" w:fill="FFFFFF"/>
        <w:spacing w:after="0"/>
        <w:jc w:val="center"/>
        <w:rPr>
          <w:b/>
          <w:color w:val="201F1E"/>
          <w:sz w:val="40"/>
          <w:szCs w:val="40"/>
        </w:rPr>
      </w:pPr>
      <w:bookmarkStart w:id="0" w:name="_heading=h.gjdgxs" w:colFirst="0" w:colLast="0"/>
      <w:bookmarkEnd w:id="0"/>
      <w:r w:rsidRPr="002D1C3B">
        <w:rPr>
          <w:b/>
          <w:color w:val="201F1E"/>
          <w:sz w:val="40"/>
          <w:szCs w:val="40"/>
        </w:rPr>
        <w:t>Minner fra bygda</w:t>
      </w:r>
    </w:p>
    <w:p w14:paraId="7BE61EEF" w14:textId="77777777" w:rsidR="002D1C3B" w:rsidRDefault="002D1C3B" w:rsidP="002D1C3B">
      <w:pPr>
        <w:shd w:val="clear" w:color="auto" w:fill="FFFFFF"/>
        <w:spacing w:after="0"/>
        <w:jc w:val="center"/>
        <w:rPr>
          <w:b/>
          <w:color w:val="201F1E"/>
          <w:sz w:val="24"/>
          <w:szCs w:val="24"/>
        </w:rPr>
      </w:pPr>
    </w:p>
    <w:p w14:paraId="3B7AF4A4" w14:textId="03374F34" w:rsidR="002D1C3B" w:rsidRDefault="002D1C3B" w:rsidP="002D1C3B">
      <w:pPr>
        <w:shd w:val="clear" w:color="auto" w:fill="FFFFFF"/>
        <w:spacing w:after="0"/>
        <w:jc w:val="center"/>
        <w:rPr>
          <w:b/>
          <w:color w:val="201F1E"/>
          <w:sz w:val="24"/>
          <w:szCs w:val="24"/>
        </w:rPr>
      </w:pPr>
      <w:r>
        <w:rPr>
          <w:b/>
          <w:color w:val="201F1E"/>
          <w:sz w:val="24"/>
          <w:szCs w:val="24"/>
        </w:rPr>
        <w:t>en utstilling av gjenstander fra kvinners liv på Skatval</w:t>
      </w:r>
    </w:p>
    <w:p w14:paraId="093282D6" w14:textId="77777777" w:rsidR="002D1C3B" w:rsidRDefault="002D1C3B" w:rsidP="002D1C3B">
      <w:pPr>
        <w:shd w:val="clear" w:color="auto" w:fill="FFFFFF"/>
        <w:spacing w:after="0"/>
        <w:jc w:val="center"/>
        <w:rPr>
          <w:b/>
          <w:color w:val="201F1E"/>
          <w:sz w:val="24"/>
          <w:szCs w:val="24"/>
        </w:rPr>
      </w:pPr>
    </w:p>
    <w:p w14:paraId="68F0A97A" w14:textId="6D929A70" w:rsidR="007B47E2" w:rsidRDefault="002D1C3B" w:rsidP="002D1C3B">
      <w:pPr>
        <w:shd w:val="clear" w:color="auto" w:fill="FFFFFF"/>
        <w:spacing w:after="0"/>
        <w:jc w:val="center"/>
        <w:rPr>
          <w:b/>
          <w:color w:val="201F1E"/>
          <w:sz w:val="24"/>
          <w:szCs w:val="24"/>
        </w:rPr>
      </w:pPr>
      <w:r>
        <w:rPr>
          <w:b/>
          <w:color w:val="201F1E"/>
          <w:sz w:val="24"/>
          <w:szCs w:val="24"/>
        </w:rPr>
        <w:t xml:space="preserve">ved </w:t>
      </w:r>
      <w:r w:rsidR="000C44EF">
        <w:rPr>
          <w:b/>
          <w:color w:val="201F1E"/>
          <w:sz w:val="24"/>
          <w:szCs w:val="24"/>
        </w:rPr>
        <w:t>Skatval Bosenteret 4.-19. September</w:t>
      </w:r>
      <w:r>
        <w:rPr>
          <w:b/>
          <w:color w:val="201F1E"/>
          <w:sz w:val="24"/>
          <w:szCs w:val="24"/>
        </w:rPr>
        <w:t xml:space="preserve"> 2021</w:t>
      </w:r>
    </w:p>
    <w:p w14:paraId="73A2934B" w14:textId="392AF367" w:rsidR="007B47E2" w:rsidRDefault="007B47E2" w:rsidP="002D1C3B">
      <w:pPr>
        <w:shd w:val="clear" w:color="auto" w:fill="FFFFFF"/>
        <w:spacing w:after="0"/>
        <w:jc w:val="center"/>
        <w:rPr>
          <w:color w:val="201F1E"/>
        </w:rPr>
      </w:pPr>
    </w:p>
    <w:p w14:paraId="3FC87E33" w14:textId="099E44D2" w:rsidR="002D1C3B" w:rsidRDefault="002D1C3B">
      <w:pPr>
        <w:shd w:val="clear" w:color="auto" w:fill="FFFFFF"/>
        <w:spacing w:after="0"/>
        <w:rPr>
          <w:color w:val="201F1E"/>
        </w:rPr>
      </w:pPr>
    </w:p>
    <w:p w14:paraId="17C2DB0C" w14:textId="295A1C06" w:rsidR="002D1C3B" w:rsidRDefault="002D1C3B">
      <w:pPr>
        <w:shd w:val="clear" w:color="auto" w:fill="FFFFFF"/>
        <w:spacing w:after="0"/>
        <w:rPr>
          <w:color w:val="201F1E"/>
        </w:rPr>
      </w:pPr>
    </w:p>
    <w:p w14:paraId="00F1E2A8" w14:textId="5A90FDA7" w:rsidR="002D1C3B" w:rsidRDefault="002D1C3B">
      <w:pPr>
        <w:shd w:val="clear" w:color="auto" w:fill="FFFFFF"/>
        <w:spacing w:after="0"/>
        <w:rPr>
          <w:color w:val="201F1E"/>
        </w:rPr>
      </w:pPr>
    </w:p>
    <w:p w14:paraId="075FD979" w14:textId="15E8DE14" w:rsidR="002D1C3B" w:rsidRDefault="002D1C3B" w:rsidP="002D1C3B">
      <w:pPr>
        <w:shd w:val="clear" w:color="auto" w:fill="FFFFFF"/>
        <w:spacing w:after="0"/>
        <w:jc w:val="center"/>
        <w:rPr>
          <w:color w:val="201F1E"/>
        </w:rPr>
      </w:pPr>
      <w:r>
        <w:rPr>
          <w:noProof/>
        </w:rPr>
        <w:drawing>
          <wp:inline distT="0" distB="0" distL="0" distR="0" wp14:anchorId="26F440CF" wp14:editId="51800792">
            <wp:extent cx="2281238" cy="162777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1604" cy="1649442"/>
                    </a:xfrm>
                    <a:prstGeom prst="rect">
                      <a:avLst/>
                    </a:prstGeom>
                    <a:noFill/>
                    <a:ln>
                      <a:noFill/>
                    </a:ln>
                  </pic:spPr>
                </pic:pic>
              </a:graphicData>
            </a:graphic>
          </wp:inline>
        </w:drawing>
      </w:r>
    </w:p>
    <w:p w14:paraId="7C1AA4DD" w14:textId="2533BF9B" w:rsidR="002D1C3B" w:rsidRDefault="002D1C3B">
      <w:pPr>
        <w:shd w:val="clear" w:color="auto" w:fill="FFFFFF"/>
        <w:spacing w:after="0"/>
        <w:rPr>
          <w:color w:val="201F1E"/>
        </w:rPr>
      </w:pPr>
    </w:p>
    <w:p w14:paraId="4D4A5787" w14:textId="380CB50E" w:rsidR="002D1C3B" w:rsidRDefault="002D1C3B">
      <w:pPr>
        <w:shd w:val="clear" w:color="auto" w:fill="FFFFFF"/>
        <w:spacing w:after="0"/>
        <w:rPr>
          <w:color w:val="201F1E"/>
        </w:rPr>
      </w:pPr>
    </w:p>
    <w:p w14:paraId="5A8A99D9" w14:textId="123D09C7" w:rsidR="002D1C3B" w:rsidRDefault="002D1C3B">
      <w:pPr>
        <w:shd w:val="clear" w:color="auto" w:fill="FFFFFF"/>
        <w:spacing w:after="0"/>
        <w:rPr>
          <w:color w:val="201F1E"/>
        </w:rPr>
      </w:pPr>
    </w:p>
    <w:p w14:paraId="4AACD901" w14:textId="6D2462A7" w:rsidR="002D1C3B" w:rsidRPr="002D1C3B" w:rsidRDefault="002D1C3B">
      <w:pPr>
        <w:shd w:val="clear" w:color="auto" w:fill="FFFFFF"/>
        <w:spacing w:after="0"/>
        <w:rPr>
          <w:color w:val="201F1E"/>
          <w:sz w:val="28"/>
          <w:szCs w:val="28"/>
        </w:rPr>
      </w:pPr>
    </w:p>
    <w:p w14:paraId="0370C9C8" w14:textId="77777777" w:rsidR="002D1C3B" w:rsidRDefault="002D1C3B">
      <w:pPr>
        <w:shd w:val="clear" w:color="auto" w:fill="FFFFFF"/>
        <w:spacing w:after="0"/>
        <w:rPr>
          <w:color w:val="201F1E"/>
        </w:rPr>
      </w:pPr>
    </w:p>
    <w:p w14:paraId="3EF9AC9E" w14:textId="4751EDD4" w:rsidR="007B47E2" w:rsidRDefault="000C44EF">
      <w:pPr>
        <w:shd w:val="clear" w:color="auto" w:fill="FFFFFF"/>
        <w:spacing w:after="0"/>
        <w:rPr>
          <w:color w:val="201F1E"/>
          <w:sz w:val="24"/>
          <w:szCs w:val="24"/>
        </w:rPr>
      </w:pPr>
      <w:r>
        <w:rPr>
          <w:color w:val="201F1E"/>
          <w:sz w:val="24"/>
          <w:szCs w:val="24"/>
        </w:rPr>
        <w:t xml:space="preserve">Kulturminnedagene er en årlig internasjonal markering av kulturminner. Tema for årets </w:t>
      </w:r>
      <w:proofErr w:type="spellStart"/>
      <w:r>
        <w:rPr>
          <w:color w:val="201F1E"/>
          <w:sz w:val="24"/>
          <w:szCs w:val="24"/>
        </w:rPr>
        <w:t>kulturminnerdager</w:t>
      </w:r>
      <w:proofErr w:type="spellEnd"/>
      <w:r>
        <w:rPr>
          <w:color w:val="201F1E"/>
          <w:sz w:val="24"/>
          <w:szCs w:val="24"/>
        </w:rPr>
        <w:t xml:space="preserve"> var dialog.</w:t>
      </w:r>
    </w:p>
    <w:p w14:paraId="19DE395E" w14:textId="77777777" w:rsidR="002D1C3B" w:rsidRDefault="002D1C3B">
      <w:pPr>
        <w:shd w:val="clear" w:color="auto" w:fill="FFFFFF"/>
        <w:spacing w:after="0"/>
        <w:rPr>
          <w:color w:val="201F1E"/>
        </w:rPr>
      </w:pPr>
    </w:p>
    <w:p w14:paraId="0B5FF35B" w14:textId="63974993" w:rsidR="007B47E2" w:rsidRDefault="000C44EF">
      <w:pPr>
        <w:shd w:val="clear" w:color="auto" w:fill="FFFFFF"/>
        <w:spacing w:after="0"/>
        <w:rPr>
          <w:color w:val="201F1E"/>
        </w:rPr>
      </w:pPr>
      <w:r>
        <w:rPr>
          <w:color w:val="201F1E"/>
          <w:sz w:val="24"/>
          <w:szCs w:val="24"/>
        </w:rPr>
        <w:t xml:space="preserve">På Skatval ble kulturminnedagene markert </w:t>
      </w:r>
      <w:r w:rsidR="002D1C3B">
        <w:rPr>
          <w:color w:val="201F1E"/>
          <w:sz w:val="24"/>
          <w:szCs w:val="24"/>
        </w:rPr>
        <w:t xml:space="preserve">av Skatval bygdekvinnelag </w:t>
      </w:r>
      <w:r>
        <w:rPr>
          <w:color w:val="201F1E"/>
          <w:sz w:val="24"/>
          <w:szCs w:val="24"/>
        </w:rPr>
        <w:t xml:space="preserve">med utstillinga «Minner fra bygda» </w:t>
      </w:r>
      <w:r w:rsidR="002D1C3B">
        <w:rPr>
          <w:color w:val="201F1E"/>
          <w:sz w:val="24"/>
          <w:szCs w:val="24"/>
        </w:rPr>
        <w:t xml:space="preserve">ved </w:t>
      </w:r>
      <w:r>
        <w:rPr>
          <w:color w:val="201F1E"/>
          <w:sz w:val="24"/>
          <w:szCs w:val="24"/>
        </w:rPr>
        <w:t>Skatval bosenter fra 4.-19. september. </w:t>
      </w:r>
    </w:p>
    <w:p w14:paraId="54CF8B97" w14:textId="77777777" w:rsidR="002D1C3B" w:rsidRDefault="002D1C3B">
      <w:pPr>
        <w:shd w:val="clear" w:color="auto" w:fill="FFFFFF"/>
        <w:spacing w:after="0"/>
        <w:rPr>
          <w:color w:val="201F1E"/>
          <w:sz w:val="24"/>
          <w:szCs w:val="24"/>
        </w:rPr>
      </w:pPr>
    </w:p>
    <w:p w14:paraId="7FCF136E" w14:textId="77777777" w:rsidR="002D1C3B" w:rsidRDefault="000C44EF">
      <w:pPr>
        <w:shd w:val="clear" w:color="auto" w:fill="FFFFFF"/>
        <w:spacing w:after="0"/>
        <w:rPr>
          <w:color w:val="201F1E"/>
          <w:sz w:val="24"/>
          <w:szCs w:val="24"/>
        </w:rPr>
      </w:pPr>
      <w:r>
        <w:rPr>
          <w:color w:val="201F1E"/>
          <w:sz w:val="24"/>
          <w:szCs w:val="24"/>
        </w:rPr>
        <w:t xml:space="preserve">Utstillinga bestod av </w:t>
      </w:r>
      <w:r>
        <w:rPr>
          <w:color w:val="201F1E"/>
          <w:sz w:val="24"/>
          <w:szCs w:val="24"/>
        </w:rPr>
        <w:t>gjenstander, bilder, klær/tekstiler fra kvinners liv på Skatval opp igjennom tidene. </w:t>
      </w:r>
    </w:p>
    <w:p w14:paraId="1F7894ED" w14:textId="77777777" w:rsidR="002D1C3B" w:rsidRDefault="002D1C3B">
      <w:pPr>
        <w:shd w:val="clear" w:color="auto" w:fill="FFFFFF"/>
        <w:spacing w:after="0"/>
        <w:rPr>
          <w:color w:val="201F1E"/>
          <w:sz w:val="24"/>
          <w:szCs w:val="24"/>
        </w:rPr>
      </w:pPr>
    </w:p>
    <w:p w14:paraId="606FAA21" w14:textId="2B957364" w:rsidR="002D1C3B" w:rsidRDefault="000C44EF">
      <w:pPr>
        <w:shd w:val="clear" w:color="auto" w:fill="FFFFFF"/>
        <w:spacing w:after="0"/>
        <w:rPr>
          <w:color w:val="201F1E"/>
        </w:rPr>
      </w:pPr>
      <w:r>
        <w:rPr>
          <w:color w:val="201F1E"/>
          <w:sz w:val="24"/>
          <w:szCs w:val="24"/>
        </w:rPr>
        <w:t>I denne rapporten har vi oppsummert hvilke gjenstander som var med i utstillinga, og historien om de ulike gjenstandene vi viste fram. </w:t>
      </w:r>
    </w:p>
    <w:p w14:paraId="12F3CFB1" w14:textId="77777777" w:rsidR="002D1C3B" w:rsidRDefault="002D1C3B">
      <w:pPr>
        <w:shd w:val="clear" w:color="auto" w:fill="FFFFFF"/>
        <w:spacing w:after="0"/>
        <w:rPr>
          <w:color w:val="201F1E"/>
        </w:rPr>
      </w:pPr>
    </w:p>
    <w:p w14:paraId="6FCE6FF2" w14:textId="10CF8078" w:rsidR="007B47E2" w:rsidRDefault="000C44EF">
      <w:pPr>
        <w:shd w:val="clear" w:color="auto" w:fill="FFFFFF"/>
        <w:spacing w:after="0"/>
        <w:rPr>
          <w:color w:val="201F1E"/>
        </w:rPr>
      </w:pPr>
      <w:r>
        <w:rPr>
          <w:color w:val="201F1E"/>
          <w:sz w:val="24"/>
          <w:szCs w:val="24"/>
        </w:rPr>
        <w:t>En stor takk til våre medlemmer: To</w:t>
      </w:r>
      <w:r>
        <w:rPr>
          <w:color w:val="201F1E"/>
          <w:sz w:val="24"/>
          <w:szCs w:val="24"/>
        </w:rPr>
        <w:t xml:space="preserve">ve Meland, Berit Håland Forbord, Kristine Alstad, Aud Brekken, Maren Valstad og Guri </w:t>
      </w:r>
      <w:r w:rsidR="002D1C3B">
        <w:rPr>
          <w:color w:val="201F1E"/>
          <w:sz w:val="24"/>
          <w:szCs w:val="24"/>
        </w:rPr>
        <w:t xml:space="preserve">og Desiree </w:t>
      </w:r>
      <w:r>
        <w:rPr>
          <w:color w:val="201F1E"/>
          <w:sz w:val="24"/>
          <w:szCs w:val="24"/>
        </w:rPr>
        <w:t>Hegge for utlån av gjenstander og deling av historiene rundt ting som ble med i utstillinga.   </w:t>
      </w:r>
    </w:p>
    <w:p w14:paraId="1D0FA0BE" w14:textId="77777777" w:rsidR="002D1C3B" w:rsidRDefault="002D1C3B">
      <w:pPr>
        <w:shd w:val="clear" w:color="auto" w:fill="FFFFFF"/>
        <w:spacing w:after="0"/>
        <w:rPr>
          <w:color w:val="201F1E"/>
          <w:sz w:val="24"/>
          <w:szCs w:val="24"/>
        </w:rPr>
      </w:pPr>
    </w:p>
    <w:p w14:paraId="4BF50437" w14:textId="480CBC02" w:rsidR="007B47E2" w:rsidRDefault="000C44EF">
      <w:pPr>
        <w:shd w:val="clear" w:color="auto" w:fill="FFFFFF"/>
        <w:spacing w:after="0"/>
        <w:rPr>
          <w:color w:val="201F1E"/>
        </w:rPr>
      </w:pPr>
      <w:r>
        <w:rPr>
          <w:color w:val="201F1E"/>
          <w:sz w:val="24"/>
          <w:szCs w:val="24"/>
        </w:rPr>
        <w:t>S</w:t>
      </w:r>
      <w:r w:rsidR="002D1C3B">
        <w:rPr>
          <w:color w:val="201F1E"/>
          <w:sz w:val="24"/>
          <w:szCs w:val="24"/>
        </w:rPr>
        <w:t>katval bygdekvinnelag</w:t>
      </w:r>
      <w:r>
        <w:rPr>
          <w:color w:val="201F1E"/>
          <w:sz w:val="24"/>
          <w:szCs w:val="24"/>
        </w:rPr>
        <w:t xml:space="preserve"> fikk innvilget </w:t>
      </w:r>
      <w:r w:rsidR="002D1C3B">
        <w:rPr>
          <w:color w:val="201F1E"/>
          <w:sz w:val="24"/>
          <w:szCs w:val="24"/>
        </w:rPr>
        <w:t xml:space="preserve">kr </w:t>
      </w:r>
      <w:r>
        <w:rPr>
          <w:color w:val="201F1E"/>
          <w:sz w:val="24"/>
          <w:szCs w:val="24"/>
        </w:rPr>
        <w:t xml:space="preserve">1000,- </w:t>
      </w:r>
      <w:r w:rsidR="002D1C3B">
        <w:rPr>
          <w:color w:val="201F1E"/>
          <w:sz w:val="24"/>
          <w:szCs w:val="24"/>
        </w:rPr>
        <w:t xml:space="preserve">i støtte </w:t>
      </w:r>
      <w:r>
        <w:rPr>
          <w:color w:val="201F1E"/>
          <w:sz w:val="24"/>
          <w:szCs w:val="24"/>
        </w:rPr>
        <w:t>av Nord-Trøndelag bygdekvinnelag til gjennomfø</w:t>
      </w:r>
      <w:r>
        <w:rPr>
          <w:color w:val="201F1E"/>
          <w:sz w:val="24"/>
          <w:szCs w:val="24"/>
        </w:rPr>
        <w:t xml:space="preserve">ring av prosjektet. Av disse midlene arrangerte styret </w:t>
      </w:r>
      <w:r w:rsidR="002D1C3B">
        <w:rPr>
          <w:color w:val="201F1E"/>
          <w:sz w:val="24"/>
          <w:szCs w:val="24"/>
        </w:rPr>
        <w:t xml:space="preserve">en </w:t>
      </w:r>
      <w:r>
        <w:rPr>
          <w:color w:val="201F1E"/>
          <w:sz w:val="24"/>
          <w:szCs w:val="24"/>
        </w:rPr>
        <w:t xml:space="preserve">fest </w:t>
      </w:r>
      <w:r>
        <w:rPr>
          <w:color w:val="201F1E"/>
          <w:sz w:val="24"/>
          <w:szCs w:val="24"/>
        </w:rPr>
        <w:t xml:space="preserve">for beboere og ansatte ved bosenteret </w:t>
      </w:r>
      <w:r w:rsidR="002D1C3B">
        <w:rPr>
          <w:color w:val="201F1E"/>
          <w:sz w:val="24"/>
          <w:szCs w:val="24"/>
        </w:rPr>
        <w:t xml:space="preserve">under åpningen av utstillingen </w:t>
      </w:r>
      <w:r>
        <w:rPr>
          <w:color w:val="201F1E"/>
          <w:sz w:val="24"/>
          <w:szCs w:val="24"/>
        </w:rPr>
        <w:t>den 4. september. Det ble det kjøpt inn kake og drikke til festen. Heidi Valstad underholdt med pianospill.</w:t>
      </w:r>
      <w:r w:rsidR="002D1C3B">
        <w:rPr>
          <w:color w:val="201F1E"/>
          <w:sz w:val="24"/>
          <w:szCs w:val="24"/>
        </w:rPr>
        <w:t xml:space="preserve"> </w:t>
      </w:r>
      <w:r>
        <w:rPr>
          <w:color w:val="201F1E"/>
          <w:sz w:val="24"/>
          <w:szCs w:val="24"/>
        </w:rPr>
        <w:t xml:space="preserve">Det ble en trivelig kveld </w:t>
      </w:r>
      <w:r>
        <w:rPr>
          <w:color w:val="201F1E"/>
          <w:sz w:val="24"/>
          <w:szCs w:val="24"/>
        </w:rPr>
        <w:t>– vi håper utstillingen vekket gode minner og inspirerte til gode samtaler på Skatval bosenter. </w:t>
      </w:r>
    </w:p>
    <w:p w14:paraId="11AFA214" w14:textId="77777777" w:rsidR="007B47E2" w:rsidRDefault="000C44EF">
      <w:pPr>
        <w:shd w:val="clear" w:color="auto" w:fill="FFFFFF"/>
        <w:spacing w:after="0"/>
        <w:rPr>
          <w:color w:val="201F1E"/>
        </w:rPr>
      </w:pPr>
      <w:r>
        <w:rPr>
          <w:color w:val="201F1E"/>
          <w:sz w:val="24"/>
          <w:szCs w:val="24"/>
        </w:rPr>
        <w:br/>
      </w:r>
    </w:p>
    <w:p w14:paraId="19E9828E" w14:textId="77777777" w:rsidR="007B47E2" w:rsidRDefault="000C44EF">
      <w:pPr>
        <w:shd w:val="clear" w:color="auto" w:fill="FFFFFF"/>
        <w:spacing w:after="0"/>
        <w:rPr>
          <w:b/>
          <w:sz w:val="28"/>
          <w:szCs w:val="28"/>
        </w:rPr>
      </w:pPr>
      <w:r>
        <w:rPr>
          <w:color w:val="201F1E"/>
          <w:sz w:val="24"/>
          <w:szCs w:val="24"/>
        </w:rPr>
        <w:t>Styret Skatval bygdekvinnelag</w:t>
      </w:r>
    </w:p>
    <w:p w14:paraId="2E423849" w14:textId="77777777" w:rsidR="007B47E2" w:rsidRDefault="007B47E2">
      <w:pPr>
        <w:spacing w:after="0"/>
        <w:rPr>
          <w:b/>
          <w:sz w:val="28"/>
          <w:szCs w:val="28"/>
        </w:rPr>
      </w:pPr>
    </w:p>
    <w:p w14:paraId="3D7612EC" w14:textId="77777777" w:rsidR="007B47E2" w:rsidRDefault="000C44EF">
      <w:pPr>
        <w:spacing w:after="0"/>
        <w:rPr>
          <w:b/>
          <w:sz w:val="28"/>
          <w:szCs w:val="28"/>
        </w:rPr>
      </w:pPr>
      <w:r>
        <w:rPr>
          <w:noProof/>
          <w:sz w:val="28"/>
          <w:szCs w:val="28"/>
        </w:rPr>
        <w:lastRenderedPageBreak/>
        <w:drawing>
          <wp:inline distT="0" distB="0" distL="0" distR="0" wp14:anchorId="092F98AA" wp14:editId="020076C5">
            <wp:extent cx="4190544" cy="3806256"/>
            <wp:effectExtent l="0" t="0" r="0" b="0"/>
            <wp:docPr id="78" name="image1.jp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jpg" descr="Et bilde som inneholder tekst&#10;&#10;Automatisk generert beskrivelse"/>
                    <pic:cNvPicPr preferRelativeResize="0"/>
                  </pic:nvPicPr>
                  <pic:blipFill>
                    <a:blip r:embed="rId7"/>
                    <a:srcRect l="6583" t="-1222" r="18393" b="10116"/>
                    <a:stretch>
                      <a:fillRect/>
                    </a:stretch>
                  </pic:blipFill>
                  <pic:spPr>
                    <a:xfrm rot="5400000">
                      <a:off x="0" y="0"/>
                      <a:ext cx="4190544" cy="3806256"/>
                    </a:xfrm>
                    <a:prstGeom prst="rect">
                      <a:avLst/>
                    </a:prstGeom>
                    <a:ln/>
                  </pic:spPr>
                </pic:pic>
              </a:graphicData>
            </a:graphic>
          </wp:inline>
        </w:drawing>
      </w:r>
    </w:p>
    <w:p w14:paraId="75C0CFBB" w14:textId="77777777" w:rsidR="007B47E2" w:rsidRDefault="000C44EF">
      <w:pPr>
        <w:rPr>
          <w:b/>
          <w:sz w:val="24"/>
          <w:szCs w:val="24"/>
        </w:rPr>
      </w:pPr>
      <w:r>
        <w:rPr>
          <w:b/>
          <w:sz w:val="24"/>
          <w:szCs w:val="24"/>
        </w:rPr>
        <w:t>Fanen til Skatval bondelag og Skatval bygdekvinnelag (tidligere bondekvinnelag)</w:t>
      </w:r>
    </w:p>
    <w:p w14:paraId="00EE3DA3" w14:textId="77777777" w:rsidR="007B47E2" w:rsidRDefault="000C44EF">
      <w:pPr>
        <w:rPr>
          <w:sz w:val="24"/>
          <w:szCs w:val="24"/>
        </w:rPr>
      </w:pPr>
      <w:r>
        <w:rPr>
          <w:sz w:val="24"/>
          <w:szCs w:val="24"/>
        </w:rPr>
        <w:t xml:space="preserve">Fanen ble vevd av Karen </w:t>
      </w:r>
      <w:proofErr w:type="spellStart"/>
      <w:r>
        <w:rPr>
          <w:sz w:val="24"/>
          <w:szCs w:val="24"/>
        </w:rPr>
        <w:t>Fløan</w:t>
      </w:r>
      <w:proofErr w:type="spellEnd"/>
      <w:r>
        <w:rPr>
          <w:sz w:val="24"/>
          <w:szCs w:val="24"/>
        </w:rPr>
        <w:t xml:space="preserve"> først på 90-ta</w:t>
      </w:r>
      <w:r>
        <w:rPr>
          <w:sz w:val="24"/>
          <w:szCs w:val="24"/>
        </w:rPr>
        <w:t>llet. Mønsteret ble komponert av Brit Røkke og Aud Brekken og det var også de som monterte fanen. Opphenget ble laget av Kjell Brekken.</w:t>
      </w:r>
    </w:p>
    <w:p w14:paraId="4EBF3DB4" w14:textId="77777777" w:rsidR="007B47E2" w:rsidRDefault="000C44EF">
      <w:pPr>
        <w:spacing w:after="0"/>
        <w:rPr>
          <w:sz w:val="24"/>
          <w:szCs w:val="24"/>
        </w:rPr>
      </w:pPr>
      <w:r>
        <w:rPr>
          <w:sz w:val="24"/>
          <w:szCs w:val="24"/>
        </w:rPr>
        <w:t xml:space="preserve">Fanen stod fint plassert i trappeoppgangen, det ble også plass til et lite utvalg av ting ved inngangen til matsalen. </w:t>
      </w:r>
    </w:p>
    <w:p w14:paraId="19AEF1AB" w14:textId="380D09D9" w:rsidR="007B47E2" w:rsidRDefault="007B47E2">
      <w:pPr>
        <w:spacing w:after="0"/>
        <w:rPr>
          <w:b/>
          <w:sz w:val="24"/>
          <w:szCs w:val="24"/>
        </w:rPr>
      </w:pPr>
    </w:p>
    <w:p w14:paraId="6779F2CD" w14:textId="098D5DCF" w:rsidR="007B47E2" w:rsidRDefault="000C44EF">
      <w:pPr>
        <w:spacing w:after="0"/>
        <w:rPr>
          <w:b/>
          <w:sz w:val="24"/>
          <w:szCs w:val="24"/>
        </w:rPr>
      </w:pPr>
      <w:r>
        <w:rPr>
          <w:b/>
          <w:sz w:val="24"/>
          <w:szCs w:val="24"/>
        </w:rPr>
        <w:t xml:space="preserve">Brodert </w:t>
      </w:r>
      <w:proofErr w:type="spellStart"/>
      <w:r>
        <w:rPr>
          <w:b/>
          <w:sz w:val="24"/>
          <w:szCs w:val="24"/>
        </w:rPr>
        <w:t>ullduk</w:t>
      </w:r>
      <w:proofErr w:type="spellEnd"/>
      <w:r>
        <w:rPr>
          <w:b/>
          <w:sz w:val="24"/>
          <w:szCs w:val="24"/>
        </w:rPr>
        <w:t xml:space="preserve"> og tilhørende duk med engelskbroderi</w:t>
      </w:r>
    </w:p>
    <w:p w14:paraId="4C649FD4" w14:textId="673F90A3" w:rsidR="007B47E2" w:rsidRDefault="002D1C3B">
      <w:pPr>
        <w:rPr>
          <w:sz w:val="24"/>
          <w:szCs w:val="24"/>
        </w:rPr>
      </w:pPr>
      <w:r>
        <w:rPr>
          <w:noProof/>
        </w:rPr>
        <w:drawing>
          <wp:anchor distT="0" distB="0" distL="114300" distR="114300" simplePos="0" relativeHeight="251658240" behindDoc="0" locked="0" layoutInCell="1" hidden="0" allowOverlap="1" wp14:anchorId="66D92234" wp14:editId="040C0D1A">
            <wp:simplePos x="0" y="0"/>
            <wp:positionH relativeFrom="column">
              <wp:posOffset>-516255</wp:posOffset>
            </wp:positionH>
            <wp:positionV relativeFrom="paragraph">
              <wp:posOffset>124460</wp:posOffset>
            </wp:positionV>
            <wp:extent cx="4121150" cy="3084195"/>
            <wp:effectExtent l="4127" t="0" r="0" b="0"/>
            <wp:wrapSquare wrapText="bothSides" distT="0" distB="0" distL="114300" distR="114300"/>
            <wp:docPr id="94" name="image21.jp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1.jpg" descr="Et bilde som inneholder tekst&#10;&#10;Automatisk generert beskrivelse"/>
                    <pic:cNvPicPr preferRelativeResize="0"/>
                  </pic:nvPicPr>
                  <pic:blipFill>
                    <a:blip r:embed="rId8"/>
                    <a:srcRect l="2164" t="3029" r="2451" b="6639"/>
                    <a:stretch>
                      <a:fillRect/>
                    </a:stretch>
                  </pic:blipFill>
                  <pic:spPr>
                    <a:xfrm rot="5400000">
                      <a:off x="0" y="0"/>
                      <a:ext cx="4121150" cy="3084195"/>
                    </a:xfrm>
                    <a:prstGeom prst="rect">
                      <a:avLst/>
                    </a:prstGeom>
                    <a:ln/>
                  </pic:spPr>
                </pic:pic>
              </a:graphicData>
            </a:graphic>
            <wp14:sizeRelH relativeFrom="margin">
              <wp14:pctWidth>0</wp14:pctWidth>
            </wp14:sizeRelH>
            <wp14:sizeRelV relativeFrom="margin">
              <wp14:pctHeight>0</wp14:pctHeight>
            </wp14:sizeRelV>
          </wp:anchor>
        </w:drawing>
      </w:r>
      <w:r w:rsidR="000C44EF">
        <w:rPr>
          <w:sz w:val="24"/>
          <w:szCs w:val="24"/>
        </w:rPr>
        <w:t xml:space="preserve">Ullduken er brodert av Aud Brekken på 90-tallet. Duken er en kopi av en duk komponert av Gurine Åsvang og brodert av Astrid Forbord før krigen. Brit Røkke og Aud Brekken lærte kopiteknikken på Bunadssøm </w:t>
      </w:r>
      <w:r w:rsidR="000C44EF">
        <w:rPr>
          <w:sz w:val="24"/>
          <w:szCs w:val="24"/>
        </w:rPr>
        <w:t>på Inderøy på 90-tallet og de holdt deretter kurs for damene på Skatval.</w:t>
      </w:r>
    </w:p>
    <w:p w14:paraId="4B545D6F" w14:textId="77777777" w:rsidR="007B47E2" w:rsidRDefault="000C44EF">
      <w:pPr>
        <w:rPr>
          <w:sz w:val="24"/>
          <w:szCs w:val="24"/>
        </w:rPr>
      </w:pPr>
      <w:r>
        <w:rPr>
          <w:sz w:val="24"/>
          <w:szCs w:val="24"/>
        </w:rPr>
        <w:t xml:space="preserve">Det ble alltid lagt en brodert eller heklet duk oppå disse ulldukene. Denne er i engelsk broderi. </w:t>
      </w:r>
    </w:p>
    <w:p w14:paraId="7E9147DB" w14:textId="77777777" w:rsidR="007B47E2" w:rsidRDefault="000C44E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Utlånt av Aud Brekken </w:t>
      </w:r>
    </w:p>
    <w:p w14:paraId="267EA947" w14:textId="77777777" w:rsidR="007B47E2" w:rsidRDefault="007B47E2">
      <w:pPr>
        <w:spacing w:after="0"/>
        <w:rPr>
          <w:sz w:val="24"/>
          <w:szCs w:val="24"/>
        </w:rPr>
      </w:pPr>
    </w:p>
    <w:p w14:paraId="6430C110" w14:textId="77777777" w:rsidR="007B47E2" w:rsidRDefault="007B47E2">
      <w:pPr>
        <w:spacing w:after="0"/>
        <w:rPr>
          <w:sz w:val="24"/>
          <w:szCs w:val="24"/>
        </w:rPr>
      </w:pPr>
    </w:p>
    <w:p w14:paraId="3D6B6C76" w14:textId="77777777" w:rsidR="007B47E2" w:rsidRDefault="000C44EF">
      <w:pPr>
        <w:spacing w:after="0"/>
        <w:rPr>
          <w:b/>
          <w:sz w:val="24"/>
          <w:szCs w:val="24"/>
        </w:rPr>
      </w:pPr>
      <w:r>
        <w:rPr>
          <w:b/>
          <w:sz w:val="24"/>
          <w:szCs w:val="24"/>
        </w:rPr>
        <w:t>«Piketitter»</w:t>
      </w:r>
    </w:p>
    <w:p w14:paraId="5D2CC90D" w14:textId="77777777" w:rsidR="007B47E2" w:rsidRDefault="000C44EF">
      <w:pPr>
        <w:spacing w:after="0"/>
        <w:rPr>
          <w:sz w:val="24"/>
          <w:szCs w:val="24"/>
        </w:rPr>
      </w:pPr>
      <w:r>
        <w:rPr>
          <w:sz w:val="24"/>
          <w:szCs w:val="24"/>
        </w:rPr>
        <w:t>Et møbel med vippespeil og skuffer for å oppbe</w:t>
      </w:r>
      <w:r>
        <w:rPr>
          <w:sz w:val="24"/>
          <w:szCs w:val="24"/>
        </w:rPr>
        <w:t>vare smykker og sminke.</w:t>
      </w:r>
    </w:p>
    <w:p w14:paraId="1A29DDED" w14:textId="77777777" w:rsidR="007B47E2" w:rsidRDefault="007B47E2">
      <w:pPr>
        <w:spacing w:after="0"/>
        <w:rPr>
          <w:sz w:val="24"/>
          <w:szCs w:val="24"/>
        </w:rPr>
      </w:pPr>
    </w:p>
    <w:p w14:paraId="53339DA5" w14:textId="77777777" w:rsidR="007B47E2" w:rsidRDefault="000C44E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Utlånt av Ingrid Westbye </w:t>
      </w:r>
    </w:p>
    <w:p w14:paraId="7E33A6E4" w14:textId="0380251C" w:rsidR="007B47E2" w:rsidRDefault="007B47E2">
      <w:pPr>
        <w:spacing w:after="0"/>
        <w:rPr>
          <w:rFonts w:ascii="Times New Roman" w:eastAsia="Times New Roman" w:hAnsi="Times New Roman" w:cs="Times New Roman"/>
          <w:sz w:val="28"/>
          <w:szCs w:val="28"/>
        </w:rPr>
      </w:pPr>
    </w:p>
    <w:p w14:paraId="661C4869" w14:textId="6612C88C" w:rsidR="002D1C3B" w:rsidRDefault="002D1C3B">
      <w:pPr>
        <w:spacing w:after="0"/>
        <w:rPr>
          <w:rFonts w:ascii="Times New Roman" w:eastAsia="Times New Roman" w:hAnsi="Times New Roman" w:cs="Times New Roman"/>
          <w:sz w:val="28"/>
          <w:szCs w:val="28"/>
        </w:rPr>
      </w:pPr>
    </w:p>
    <w:p w14:paraId="79A48BFB" w14:textId="389B1651" w:rsidR="002D1C3B" w:rsidRDefault="002D1C3B">
      <w:pPr>
        <w:spacing w:after="0"/>
        <w:rPr>
          <w:rFonts w:ascii="Times New Roman" w:eastAsia="Times New Roman" w:hAnsi="Times New Roman" w:cs="Times New Roman"/>
          <w:sz w:val="28"/>
          <w:szCs w:val="28"/>
        </w:rPr>
      </w:pPr>
    </w:p>
    <w:p w14:paraId="1E9684DF" w14:textId="77777777" w:rsidR="007B47E2" w:rsidRDefault="000C44EF">
      <w:pPr>
        <w:spacing w:after="0"/>
        <w:rPr>
          <w:b/>
          <w:sz w:val="24"/>
          <w:szCs w:val="24"/>
        </w:rPr>
      </w:pPr>
      <w:r>
        <w:rPr>
          <w:noProof/>
          <w:sz w:val="28"/>
          <w:szCs w:val="28"/>
        </w:rPr>
        <w:drawing>
          <wp:inline distT="0" distB="0" distL="0" distR="0" wp14:anchorId="737B7C38" wp14:editId="63596D53">
            <wp:extent cx="4079143" cy="3511584"/>
            <wp:effectExtent l="0" t="0" r="0" b="0"/>
            <wp:docPr id="80" name="image9.jpg" descr="Et bilde som inneholder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9.jpg" descr="Et bilde som inneholder innendørs&#10;&#10;Automatisk generert beskrivelse"/>
                    <pic:cNvPicPr preferRelativeResize="0"/>
                  </pic:nvPicPr>
                  <pic:blipFill>
                    <a:blip r:embed="rId9"/>
                    <a:srcRect l="9390" t="-1120" r="-209" b="1120"/>
                    <a:stretch>
                      <a:fillRect/>
                    </a:stretch>
                  </pic:blipFill>
                  <pic:spPr>
                    <a:xfrm rot="5400000">
                      <a:off x="0" y="0"/>
                      <a:ext cx="4079143" cy="3511584"/>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sz w:val="28"/>
          <w:szCs w:val="28"/>
        </w:rPr>
        <w:drawing>
          <wp:inline distT="0" distB="0" distL="0" distR="0" wp14:anchorId="78C3E217" wp14:editId="0DC57D80">
            <wp:extent cx="4099793" cy="2402403"/>
            <wp:effectExtent l="0" t="0" r="0" b="0"/>
            <wp:docPr id="81" name="image2.jpg" descr="Et bilde som inneholder innendørs, rotete&#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jpg" descr="Et bilde som inneholder innendørs, rotete&#10;&#10;Automatisk generert beskrivelse"/>
                    <pic:cNvPicPr preferRelativeResize="0"/>
                  </pic:nvPicPr>
                  <pic:blipFill>
                    <a:blip r:embed="rId10"/>
                    <a:srcRect t="14140" b="7726"/>
                    <a:stretch>
                      <a:fillRect/>
                    </a:stretch>
                  </pic:blipFill>
                  <pic:spPr>
                    <a:xfrm rot="5400000">
                      <a:off x="0" y="0"/>
                      <a:ext cx="4099793" cy="2402403"/>
                    </a:xfrm>
                    <a:prstGeom prst="rect">
                      <a:avLst/>
                    </a:prstGeom>
                    <a:ln/>
                  </pic:spPr>
                </pic:pic>
              </a:graphicData>
            </a:graphic>
          </wp:inline>
        </w:drawing>
      </w:r>
      <w:r>
        <w:rPr>
          <w:rFonts w:ascii="Times New Roman" w:eastAsia="Times New Roman" w:hAnsi="Times New Roman" w:cs="Times New Roman"/>
          <w:sz w:val="28"/>
          <w:szCs w:val="28"/>
        </w:rPr>
        <w:t xml:space="preserve"> </w:t>
      </w:r>
      <w:r>
        <w:rPr>
          <w:b/>
          <w:sz w:val="24"/>
          <w:szCs w:val="24"/>
        </w:rPr>
        <w:t xml:space="preserve"> </w:t>
      </w:r>
    </w:p>
    <w:p w14:paraId="0F742539" w14:textId="77777777" w:rsidR="007B47E2" w:rsidRDefault="007B47E2">
      <w:pPr>
        <w:spacing w:after="0"/>
        <w:rPr>
          <w:b/>
          <w:sz w:val="24"/>
          <w:szCs w:val="24"/>
        </w:rPr>
      </w:pPr>
    </w:p>
    <w:p w14:paraId="75C4B6BF" w14:textId="77777777" w:rsidR="007B47E2" w:rsidRDefault="000C44E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Kjoler – både til hverdags og fest</w:t>
      </w:r>
    </w:p>
    <w:p w14:paraId="16A3C2B0" w14:textId="77777777" w:rsidR="007B47E2" w:rsidRDefault="000C44E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Ingrid Westbye forteller: både tante Martha, min oldemor og mormor sydde kjoler til seg selv og til andre. Var det noe ved en kjole de kjøpte som de ikke var fornøyd med, så sydde de det bare om. Tante Martha ble nesten 99 år og hun krympet litt med aldere</w:t>
      </w:r>
      <w:r>
        <w:rPr>
          <w:rFonts w:ascii="Times New Roman" w:eastAsia="Times New Roman" w:hAnsi="Times New Roman" w:cs="Times New Roman"/>
          <w:sz w:val="24"/>
          <w:szCs w:val="24"/>
        </w:rPr>
        <w:t>n – da tok hun frem symaskinen og sydde kjolene sine inn. Hun elsket å holde på med håndarbeid og drev på med det til sine aller siste dager.</w:t>
      </w:r>
    </w:p>
    <w:p w14:paraId="237092CF" w14:textId="6753AECE" w:rsidR="007B47E2" w:rsidRDefault="007B47E2">
      <w:pPr>
        <w:spacing w:after="0"/>
        <w:rPr>
          <w:rFonts w:ascii="Times New Roman" w:eastAsia="Times New Roman" w:hAnsi="Times New Roman" w:cs="Times New Roman"/>
          <w:sz w:val="24"/>
          <w:szCs w:val="24"/>
        </w:rPr>
      </w:pPr>
    </w:p>
    <w:p w14:paraId="597E9F3A" w14:textId="0767D64A" w:rsidR="007B47E2" w:rsidRDefault="000C44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Singer symaskin (tråmaskin) fra ca. år 1920. </w:t>
      </w:r>
    </w:p>
    <w:p w14:paraId="57F26AD3" w14:textId="35947DCB" w:rsidR="000C44EF" w:rsidRDefault="000C44EF">
      <w:pPr>
        <w:rPr>
          <w:rFonts w:ascii="Times New Roman" w:eastAsia="Times New Roman" w:hAnsi="Times New Roman" w:cs="Times New Roman"/>
          <w:b/>
          <w:sz w:val="24"/>
          <w:szCs w:val="24"/>
        </w:rPr>
      </w:pPr>
      <w:r>
        <w:rPr>
          <w:noProof/>
        </w:rPr>
        <w:drawing>
          <wp:anchor distT="0" distB="0" distL="114300" distR="114300" simplePos="0" relativeHeight="251670528" behindDoc="0" locked="0" layoutInCell="1" hidden="0" allowOverlap="1" wp14:anchorId="0ED99EA7" wp14:editId="61CE821D">
            <wp:simplePos x="0" y="0"/>
            <wp:positionH relativeFrom="column">
              <wp:posOffset>2687955</wp:posOffset>
            </wp:positionH>
            <wp:positionV relativeFrom="paragraph">
              <wp:posOffset>104140</wp:posOffset>
            </wp:positionV>
            <wp:extent cx="3549015" cy="2875915"/>
            <wp:effectExtent l="0" t="6350" r="6985" b="6985"/>
            <wp:wrapSquare wrapText="bothSides" distT="0" distB="0" distL="114300" distR="114300"/>
            <wp:docPr id="69" name="image10.jpg" descr="Et bilde som inneholder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0.jpg" descr="Et bilde som inneholder innendørs&#10;&#10;Automatisk generert beskrivelse"/>
                    <pic:cNvPicPr preferRelativeResize="0"/>
                  </pic:nvPicPr>
                  <pic:blipFill>
                    <a:blip r:embed="rId11"/>
                    <a:srcRect/>
                    <a:stretch>
                      <a:fillRect/>
                    </a:stretch>
                  </pic:blipFill>
                  <pic:spPr>
                    <a:xfrm rot="5400000">
                      <a:off x="0" y="0"/>
                      <a:ext cx="3549015" cy="2875915"/>
                    </a:xfrm>
                    <a:prstGeom prst="rect">
                      <a:avLst/>
                    </a:prstGeom>
                    <a:ln/>
                  </pic:spPr>
                </pic:pic>
              </a:graphicData>
            </a:graphic>
            <wp14:sizeRelH relativeFrom="margin">
              <wp14:pctWidth>0</wp14:pctWidth>
            </wp14:sizeRelH>
            <wp14:sizeRelV relativeFrom="margin">
              <wp14:pctHeight>0</wp14:pctHeight>
            </wp14:sizeRelV>
          </wp:anchor>
        </w:drawing>
      </w:r>
    </w:p>
    <w:p w14:paraId="69AF5D44" w14:textId="22FF14DB" w:rsidR="007B47E2" w:rsidRDefault="000C44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Pfaff symaskin (elektrisk) fra 1950-tallet.</w:t>
      </w:r>
    </w:p>
    <w:p w14:paraId="0799FACF" w14:textId="04FDEAC4" w:rsidR="007B47E2" w:rsidRDefault="000C44E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Utlånt av Ingrid West</w:t>
      </w:r>
      <w:r>
        <w:rPr>
          <w:rFonts w:ascii="Times New Roman" w:eastAsia="Times New Roman" w:hAnsi="Times New Roman" w:cs="Times New Roman"/>
          <w:i/>
          <w:sz w:val="24"/>
          <w:szCs w:val="24"/>
        </w:rPr>
        <w:t xml:space="preserve">bye </w:t>
      </w:r>
    </w:p>
    <w:p w14:paraId="4A245083" w14:textId="77777777" w:rsidR="000C44EF" w:rsidRDefault="000C44EF">
      <w:pPr>
        <w:spacing w:after="0" w:line="240" w:lineRule="auto"/>
        <w:rPr>
          <w:b/>
          <w:color w:val="201F1E"/>
          <w:sz w:val="24"/>
          <w:szCs w:val="24"/>
          <w:highlight w:val="white"/>
        </w:rPr>
      </w:pPr>
    </w:p>
    <w:p w14:paraId="091FC589" w14:textId="4A628985" w:rsidR="007B47E2" w:rsidRDefault="000C44EF" w:rsidP="000C44EF">
      <w:pPr>
        <w:spacing w:after="0" w:line="240" w:lineRule="auto"/>
        <w:rPr>
          <w:b/>
          <w:color w:val="201F1E"/>
          <w:sz w:val="24"/>
          <w:szCs w:val="24"/>
          <w:highlight w:val="white"/>
        </w:rPr>
      </w:pPr>
      <w:r>
        <w:rPr>
          <w:noProof/>
          <w:sz w:val="24"/>
          <w:szCs w:val="24"/>
        </w:rPr>
        <w:drawing>
          <wp:inline distT="0" distB="0" distL="0" distR="0" wp14:anchorId="09B5CD3B" wp14:editId="318A14EA">
            <wp:extent cx="2253999" cy="2181160"/>
            <wp:effectExtent l="0" t="1587" r="0" b="0"/>
            <wp:docPr id="83" name="image8.jp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8.jpg" descr="Et bilde som inneholder tekst&#10;&#10;Automatisk generert beskrivelse"/>
                    <pic:cNvPicPr preferRelativeResize="0"/>
                  </pic:nvPicPr>
                  <pic:blipFill>
                    <a:blip r:embed="rId12"/>
                    <a:srcRect l="7136" t="3521" r="7822" b="2736"/>
                    <a:stretch>
                      <a:fillRect/>
                    </a:stretch>
                  </pic:blipFill>
                  <pic:spPr>
                    <a:xfrm rot="5400000">
                      <a:off x="0" y="0"/>
                      <a:ext cx="2317842" cy="2242940"/>
                    </a:xfrm>
                    <a:prstGeom prst="rect">
                      <a:avLst/>
                    </a:prstGeom>
                    <a:ln/>
                  </pic:spPr>
                </pic:pic>
              </a:graphicData>
            </a:graphic>
          </wp:inline>
        </w:drawing>
      </w:r>
      <w:r>
        <w:rPr>
          <w:b/>
          <w:color w:val="201F1E"/>
          <w:sz w:val="24"/>
          <w:szCs w:val="24"/>
          <w:highlight w:val="white"/>
        </w:rPr>
        <w:tab/>
      </w:r>
    </w:p>
    <w:p w14:paraId="41429E3D" w14:textId="33BD6BB8" w:rsidR="000C44EF" w:rsidRDefault="000C44EF" w:rsidP="000C44EF">
      <w:pPr>
        <w:spacing w:after="0" w:line="240" w:lineRule="auto"/>
        <w:rPr>
          <w:b/>
          <w:color w:val="201F1E"/>
          <w:sz w:val="24"/>
          <w:szCs w:val="24"/>
          <w:highlight w:val="white"/>
        </w:rPr>
      </w:pPr>
    </w:p>
    <w:p w14:paraId="42B0AB9D" w14:textId="77777777" w:rsidR="000C44EF" w:rsidRDefault="000C44EF" w:rsidP="000C44EF">
      <w:pPr>
        <w:spacing w:after="0" w:line="240" w:lineRule="auto"/>
        <w:rPr>
          <w:b/>
          <w:color w:val="201F1E"/>
          <w:sz w:val="24"/>
          <w:szCs w:val="24"/>
          <w:highlight w:val="white"/>
        </w:rPr>
      </w:pPr>
      <w:r>
        <w:rPr>
          <w:b/>
          <w:color w:val="201F1E"/>
          <w:sz w:val="24"/>
          <w:szCs w:val="24"/>
          <w:highlight w:val="white"/>
        </w:rPr>
        <w:lastRenderedPageBreak/>
        <w:t>Nålepute</w:t>
      </w:r>
    </w:p>
    <w:p w14:paraId="0EB4747D" w14:textId="77777777" w:rsidR="000C44EF" w:rsidRDefault="000C44EF" w:rsidP="000C44EF">
      <w:pPr>
        <w:spacing w:after="0" w:line="240" w:lineRule="auto"/>
        <w:rPr>
          <w:color w:val="201F1E"/>
          <w:sz w:val="24"/>
          <w:szCs w:val="24"/>
          <w:highlight w:val="white"/>
        </w:rPr>
      </w:pPr>
      <w:r>
        <w:rPr>
          <w:color w:val="201F1E"/>
          <w:sz w:val="24"/>
          <w:szCs w:val="24"/>
          <w:highlight w:val="white"/>
        </w:rPr>
        <w:t xml:space="preserve">Skrus fast på bordkanten, med små skuffer for å ha småtterier i. Borghild </w:t>
      </w:r>
      <w:proofErr w:type="spellStart"/>
      <w:r>
        <w:rPr>
          <w:color w:val="201F1E"/>
          <w:sz w:val="24"/>
          <w:szCs w:val="24"/>
          <w:highlight w:val="white"/>
        </w:rPr>
        <w:t>Ertsgård</w:t>
      </w:r>
      <w:proofErr w:type="spellEnd"/>
      <w:r>
        <w:rPr>
          <w:color w:val="201F1E"/>
          <w:sz w:val="24"/>
          <w:szCs w:val="24"/>
          <w:highlight w:val="white"/>
        </w:rPr>
        <w:t xml:space="preserve">, Kirstens mor, har hatt denne nåleputen. Fra </w:t>
      </w:r>
      <w:proofErr w:type="spellStart"/>
      <w:r>
        <w:rPr>
          <w:color w:val="201F1E"/>
          <w:sz w:val="24"/>
          <w:szCs w:val="24"/>
          <w:highlight w:val="white"/>
        </w:rPr>
        <w:t>ca</w:t>
      </w:r>
      <w:proofErr w:type="spellEnd"/>
      <w:r>
        <w:rPr>
          <w:color w:val="201F1E"/>
          <w:sz w:val="24"/>
          <w:szCs w:val="24"/>
          <w:highlight w:val="white"/>
        </w:rPr>
        <w:t xml:space="preserve"> 1870.</w:t>
      </w:r>
    </w:p>
    <w:p w14:paraId="3BE599B4" w14:textId="77777777" w:rsidR="000C44EF" w:rsidRDefault="000C44EF" w:rsidP="000C44EF">
      <w:pPr>
        <w:spacing w:after="0" w:line="240" w:lineRule="auto"/>
        <w:rPr>
          <w:color w:val="201F1E"/>
          <w:sz w:val="24"/>
          <w:szCs w:val="24"/>
          <w:highlight w:val="white"/>
        </w:rPr>
      </w:pPr>
    </w:p>
    <w:p w14:paraId="7246745E" w14:textId="77777777" w:rsidR="000C44EF" w:rsidRDefault="000C44EF" w:rsidP="000C44EF">
      <w:pPr>
        <w:spacing w:after="0" w:line="240" w:lineRule="auto"/>
        <w:rPr>
          <w:rFonts w:ascii="Times New Roman" w:eastAsia="Times New Roman" w:hAnsi="Times New Roman" w:cs="Times New Roman"/>
          <w:i/>
          <w:color w:val="201F1E"/>
          <w:sz w:val="24"/>
          <w:szCs w:val="24"/>
          <w:highlight w:val="white"/>
        </w:rPr>
      </w:pPr>
      <w:r>
        <w:rPr>
          <w:rFonts w:ascii="Times New Roman" w:eastAsia="Times New Roman" w:hAnsi="Times New Roman" w:cs="Times New Roman"/>
          <w:i/>
          <w:color w:val="201F1E"/>
          <w:sz w:val="24"/>
          <w:szCs w:val="24"/>
          <w:highlight w:val="white"/>
        </w:rPr>
        <w:t>Utlånt av Kirsten E. Myhr</w:t>
      </w:r>
    </w:p>
    <w:p w14:paraId="04DA385B" w14:textId="77777777" w:rsidR="000C44EF" w:rsidRDefault="000C44EF" w:rsidP="000C44EF">
      <w:pPr>
        <w:spacing w:after="0" w:line="240" w:lineRule="auto"/>
        <w:rPr>
          <w:rFonts w:ascii="Times New Roman" w:eastAsia="Times New Roman" w:hAnsi="Times New Roman" w:cs="Times New Roman"/>
          <w:i/>
          <w:color w:val="201F1E"/>
          <w:sz w:val="24"/>
          <w:szCs w:val="24"/>
          <w:highlight w:val="white"/>
        </w:rPr>
      </w:pPr>
    </w:p>
    <w:p w14:paraId="1E6C6084" w14:textId="77777777" w:rsidR="007B47E2" w:rsidRDefault="000C44E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BF74E8" w14:textId="77777777" w:rsidR="007B47E2" w:rsidRDefault="007B47E2">
      <w:pPr>
        <w:spacing w:after="0"/>
        <w:rPr>
          <w:rFonts w:ascii="Times New Roman" w:eastAsia="Times New Roman" w:hAnsi="Times New Roman" w:cs="Times New Roman"/>
          <w:sz w:val="24"/>
          <w:szCs w:val="24"/>
        </w:rPr>
      </w:pPr>
    </w:p>
    <w:p w14:paraId="51F4B0A9" w14:textId="77777777" w:rsidR="007B47E2" w:rsidRDefault="007B47E2">
      <w:pPr>
        <w:spacing w:after="0"/>
        <w:rPr>
          <w:b/>
          <w:sz w:val="24"/>
          <w:szCs w:val="24"/>
        </w:rPr>
      </w:pPr>
    </w:p>
    <w:p w14:paraId="332A2F11" w14:textId="36D46F09" w:rsidR="007B47E2" w:rsidRDefault="000C44EF">
      <w:pPr>
        <w:spacing w:after="0"/>
        <w:rPr>
          <w:b/>
          <w:sz w:val="24"/>
          <w:szCs w:val="24"/>
        </w:rPr>
      </w:pPr>
      <w:r>
        <w:rPr>
          <w:noProof/>
        </w:rPr>
        <w:drawing>
          <wp:anchor distT="0" distB="0" distL="114300" distR="114300" simplePos="0" relativeHeight="251660288" behindDoc="0" locked="0" layoutInCell="1" hidden="0" allowOverlap="1" wp14:anchorId="1A2E13B8" wp14:editId="7D6EBA5C">
            <wp:simplePos x="0" y="0"/>
            <wp:positionH relativeFrom="column">
              <wp:posOffset>-142875</wp:posOffset>
            </wp:positionH>
            <wp:positionV relativeFrom="paragraph">
              <wp:posOffset>129540</wp:posOffset>
            </wp:positionV>
            <wp:extent cx="4541520" cy="3834130"/>
            <wp:effectExtent l="0" t="0" r="0" b="0"/>
            <wp:wrapSquare wrapText="bothSides" distT="0" distB="0" distL="114300" distR="114300"/>
            <wp:docPr id="66" name="image3.jpg" descr="Et bilde som inneholder innendørs, spisestuebord&#10;&#10;Automatisk generert beskrivelse"/>
            <wp:cNvGraphicFramePr/>
            <a:graphic xmlns:a="http://schemas.openxmlformats.org/drawingml/2006/main">
              <a:graphicData uri="http://schemas.openxmlformats.org/drawingml/2006/picture">
                <pic:pic xmlns:pic="http://schemas.openxmlformats.org/drawingml/2006/picture">
                  <pic:nvPicPr>
                    <pic:cNvPr id="0" name="image3.jpg" descr="Et bilde som inneholder innendørs, spisestuebord&#10;&#10;Automatisk generert beskrivelse"/>
                    <pic:cNvPicPr preferRelativeResize="0"/>
                  </pic:nvPicPr>
                  <pic:blipFill>
                    <a:blip r:embed="rId13"/>
                    <a:srcRect t="2573" r="16523" b="3466"/>
                    <a:stretch>
                      <a:fillRect/>
                    </a:stretch>
                  </pic:blipFill>
                  <pic:spPr>
                    <a:xfrm rot="5400000">
                      <a:off x="0" y="0"/>
                      <a:ext cx="4541520" cy="3834130"/>
                    </a:xfrm>
                    <a:prstGeom prst="rect">
                      <a:avLst/>
                    </a:prstGeom>
                    <a:ln/>
                  </pic:spPr>
                </pic:pic>
              </a:graphicData>
            </a:graphic>
          </wp:anchor>
        </w:drawing>
      </w:r>
      <w:r>
        <w:rPr>
          <w:b/>
          <w:sz w:val="24"/>
          <w:szCs w:val="24"/>
        </w:rPr>
        <w:t>Brudekjole</w:t>
      </w:r>
    </w:p>
    <w:p w14:paraId="745C79B0" w14:textId="77777777" w:rsidR="007B47E2" w:rsidRDefault="000C44EF">
      <w:pPr>
        <w:spacing w:after="0"/>
        <w:rPr>
          <w:sz w:val="24"/>
          <w:szCs w:val="24"/>
        </w:rPr>
      </w:pPr>
      <w:r>
        <w:rPr>
          <w:sz w:val="24"/>
          <w:szCs w:val="24"/>
        </w:rPr>
        <w:t xml:space="preserve">Maren (født </w:t>
      </w:r>
      <w:proofErr w:type="spellStart"/>
      <w:r>
        <w:rPr>
          <w:sz w:val="24"/>
          <w:szCs w:val="24"/>
        </w:rPr>
        <w:t>Auran</w:t>
      </w:r>
      <w:proofErr w:type="spellEnd"/>
      <w:r>
        <w:rPr>
          <w:sz w:val="24"/>
          <w:szCs w:val="24"/>
        </w:rPr>
        <w:t xml:space="preserve">) var </w:t>
      </w:r>
      <w:proofErr w:type="spellStart"/>
      <w:r>
        <w:rPr>
          <w:sz w:val="24"/>
          <w:szCs w:val="24"/>
        </w:rPr>
        <w:t>sømlærer</w:t>
      </w:r>
      <w:proofErr w:type="spellEnd"/>
      <w:r>
        <w:rPr>
          <w:sz w:val="24"/>
          <w:szCs w:val="24"/>
        </w:rPr>
        <w:t xml:space="preserve">. Hun sydde sin egen brudekjole da hun giftet seg med Arne Valstad 17. august 1956. </w:t>
      </w:r>
    </w:p>
    <w:p w14:paraId="1AB53EF7" w14:textId="77777777" w:rsidR="007B47E2" w:rsidRDefault="007B47E2">
      <w:pPr>
        <w:spacing w:after="0"/>
        <w:rPr>
          <w:sz w:val="24"/>
          <w:szCs w:val="24"/>
        </w:rPr>
      </w:pPr>
    </w:p>
    <w:p w14:paraId="363D3E1B" w14:textId="77777777" w:rsidR="007B47E2" w:rsidRDefault="007B47E2">
      <w:pPr>
        <w:spacing w:after="0"/>
        <w:rPr>
          <w:sz w:val="24"/>
          <w:szCs w:val="24"/>
        </w:rPr>
      </w:pPr>
    </w:p>
    <w:p w14:paraId="66846A5F" w14:textId="77777777" w:rsidR="007B47E2" w:rsidRDefault="000C44EF">
      <w:pPr>
        <w:spacing w:after="0"/>
        <w:rPr>
          <w:b/>
          <w:sz w:val="24"/>
          <w:szCs w:val="24"/>
        </w:rPr>
      </w:pPr>
      <w:r>
        <w:rPr>
          <w:b/>
          <w:sz w:val="24"/>
          <w:szCs w:val="24"/>
        </w:rPr>
        <w:t>Sommerkjole</w:t>
      </w:r>
    </w:p>
    <w:p w14:paraId="00F1B32E" w14:textId="77777777" w:rsidR="007B47E2" w:rsidRDefault="000C44EF">
      <w:pPr>
        <w:spacing w:after="0"/>
        <w:rPr>
          <w:sz w:val="24"/>
          <w:szCs w:val="24"/>
        </w:rPr>
      </w:pPr>
      <w:proofErr w:type="spellStart"/>
      <w:r>
        <w:rPr>
          <w:sz w:val="24"/>
          <w:szCs w:val="24"/>
        </w:rPr>
        <w:t>Heimsydd</w:t>
      </w:r>
      <w:proofErr w:type="spellEnd"/>
      <w:r>
        <w:rPr>
          <w:sz w:val="24"/>
          <w:szCs w:val="24"/>
        </w:rPr>
        <w:t xml:space="preserve"> kjole i kraftig bomullsstoff. På slutten av 1960-tallet var det vanlig med korte kjoler, og gjerne med mønster. </w:t>
      </w:r>
    </w:p>
    <w:p w14:paraId="53739811" w14:textId="77777777" w:rsidR="007B47E2" w:rsidRDefault="007B47E2">
      <w:pPr>
        <w:spacing w:after="0"/>
        <w:rPr>
          <w:sz w:val="24"/>
          <w:szCs w:val="24"/>
        </w:rPr>
      </w:pPr>
    </w:p>
    <w:p w14:paraId="149DB266" w14:textId="77777777" w:rsidR="007B47E2" w:rsidRDefault="007B47E2">
      <w:pPr>
        <w:spacing w:after="0"/>
        <w:rPr>
          <w:sz w:val="24"/>
          <w:szCs w:val="24"/>
        </w:rPr>
      </w:pPr>
    </w:p>
    <w:p w14:paraId="00D1B96B" w14:textId="77777777" w:rsidR="007B47E2" w:rsidRDefault="000C44EF">
      <w:pPr>
        <w:spacing w:after="0"/>
        <w:rPr>
          <w:b/>
          <w:sz w:val="24"/>
          <w:szCs w:val="24"/>
        </w:rPr>
      </w:pPr>
      <w:r>
        <w:rPr>
          <w:b/>
          <w:sz w:val="24"/>
          <w:szCs w:val="24"/>
        </w:rPr>
        <w:t>Ba</w:t>
      </w:r>
      <w:r>
        <w:rPr>
          <w:b/>
          <w:sz w:val="24"/>
          <w:szCs w:val="24"/>
        </w:rPr>
        <w:t>rnekåpe i ull</w:t>
      </w:r>
    </w:p>
    <w:p w14:paraId="08C2E07E" w14:textId="77777777" w:rsidR="007B47E2" w:rsidRDefault="000C44EF">
      <w:pPr>
        <w:spacing w:after="0"/>
        <w:rPr>
          <w:sz w:val="24"/>
          <w:szCs w:val="24"/>
        </w:rPr>
      </w:pPr>
      <w:r>
        <w:rPr>
          <w:sz w:val="24"/>
          <w:szCs w:val="24"/>
        </w:rPr>
        <w:t xml:space="preserve">Fra 1969, sydd av Randi Arnstad Hernes. </w:t>
      </w:r>
    </w:p>
    <w:p w14:paraId="372AF21B" w14:textId="77777777" w:rsidR="007B47E2" w:rsidRDefault="007B47E2">
      <w:pPr>
        <w:spacing w:after="0"/>
        <w:rPr>
          <w:sz w:val="24"/>
          <w:szCs w:val="24"/>
        </w:rPr>
      </w:pPr>
    </w:p>
    <w:p w14:paraId="0596BADC" w14:textId="77777777" w:rsidR="007B47E2" w:rsidRDefault="000C44EF">
      <w:pPr>
        <w:spacing w:after="0"/>
        <w:rPr>
          <w:i/>
          <w:sz w:val="24"/>
          <w:szCs w:val="24"/>
        </w:rPr>
      </w:pPr>
      <w:r>
        <w:rPr>
          <w:i/>
          <w:sz w:val="24"/>
          <w:szCs w:val="24"/>
        </w:rPr>
        <w:t>Utlånt av Heidi Hernes Valstad</w:t>
      </w:r>
    </w:p>
    <w:p w14:paraId="028B38D5" w14:textId="77777777" w:rsidR="007B47E2" w:rsidRDefault="007B47E2">
      <w:pPr>
        <w:spacing w:after="0"/>
        <w:rPr>
          <w:sz w:val="24"/>
          <w:szCs w:val="24"/>
        </w:rPr>
      </w:pPr>
    </w:p>
    <w:p w14:paraId="320FEB9E" w14:textId="77777777" w:rsidR="007B47E2" w:rsidRDefault="007B47E2">
      <w:pPr>
        <w:spacing w:after="0"/>
        <w:rPr>
          <w:rFonts w:ascii="Times New Roman" w:eastAsia="Times New Roman" w:hAnsi="Times New Roman" w:cs="Times New Roman"/>
          <w:sz w:val="28"/>
          <w:szCs w:val="28"/>
        </w:rPr>
      </w:pPr>
    </w:p>
    <w:p w14:paraId="27CED4A2" w14:textId="77777777" w:rsidR="007B47E2" w:rsidRDefault="007B47E2">
      <w:pPr>
        <w:spacing w:after="0"/>
        <w:rPr>
          <w:rFonts w:ascii="Times New Roman" w:eastAsia="Times New Roman" w:hAnsi="Times New Roman" w:cs="Times New Roman"/>
          <w:sz w:val="28"/>
          <w:szCs w:val="28"/>
        </w:rPr>
      </w:pPr>
    </w:p>
    <w:p w14:paraId="44C0193A" w14:textId="77777777" w:rsidR="007B47E2" w:rsidRDefault="007B47E2">
      <w:pPr>
        <w:spacing w:after="0"/>
        <w:rPr>
          <w:rFonts w:ascii="Times New Roman" w:eastAsia="Times New Roman" w:hAnsi="Times New Roman" w:cs="Times New Roman"/>
          <w:sz w:val="28"/>
          <w:szCs w:val="28"/>
        </w:rPr>
      </w:pPr>
    </w:p>
    <w:p w14:paraId="18949FC3" w14:textId="77777777" w:rsidR="007B47E2" w:rsidRDefault="007B47E2">
      <w:pPr>
        <w:spacing w:after="0"/>
        <w:rPr>
          <w:rFonts w:ascii="Times New Roman" w:eastAsia="Times New Roman" w:hAnsi="Times New Roman" w:cs="Times New Roman"/>
          <w:sz w:val="28"/>
          <w:szCs w:val="28"/>
        </w:rPr>
      </w:pPr>
    </w:p>
    <w:p w14:paraId="18C1BF94" w14:textId="77777777" w:rsidR="007B47E2" w:rsidRDefault="007B47E2">
      <w:pPr>
        <w:spacing w:after="0"/>
        <w:rPr>
          <w:rFonts w:ascii="Times New Roman" w:eastAsia="Times New Roman" w:hAnsi="Times New Roman" w:cs="Times New Roman"/>
          <w:sz w:val="28"/>
          <w:szCs w:val="28"/>
        </w:rPr>
      </w:pPr>
    </w:p>
    <w:p w14:paraId="3DA3F47C" w14:textId="77777777" w:rsidR="000C44EF" w:rsidRDefault="000C44EF">
      <w:pPr>
        <w:spacing w:after="0"/>
        <w:rPr>
          <w:b/>
          <w:sz w:val="24"/>
          <w:szCs w:val="24"/>
        </w:rPr>
      </w:pPr>
    </w:p>
    <w:p w14:paraId="1E676DA5" w14:textId="77777777" w:rsidR="000C44EF" w:rsidRDefault="000C44EF">
      <w:pPr>
        <w:spacing w:after="0"/>
        <w:rPr>
          <w:b/>
          <w:sz w:val="24"/>
          <w:szCs w:val="24"/>
        </w:rPr>
      </w:pPr>
    </w:p>
    <w:p w14:paraId="172BBF08" w14:textId="77777777" w:rsidR="000C44EF" w:rsidRDefault="000C44EF">
      <w:pPr>
        <w:spacing w:after="0"/>
        <w:rPr>
          <w:b/>
          <w:sz w:val="24"/>
          <w:szCs w:val="24"/>
        </w:rPr>
      </w:pPr>
    </w:p>
    <w:p w14:paraId="00909049" w14:textId="77777777" w:rsidR="000C44EF" w:rsidRDefault="000C44EF">
      <w:pPr>
        <w:spacing w:after="0"/>
        <w:rPr>
          <w:b/>
          <w:sz w:val="24"/>
          <w:szCs w:val="24"/>
        </w:rPr>
      </w:pPr>
    </w:p>
    <w:p w14:paraId="0E32DD41" w14:textId="77777777" w:rsidR="000C44EF" w:rsidRDefault="000C44EF">
      <w:pPr>
        <w:spacing w:after="0"/>
        <w:rPr>
          <w:b/>
          <w:sz w:val="24"/>
          <w:szCs w:val="24"/>
        </w:rPr>
      </w:pPr>
    </w:p>
    <w:p w14:paraId="5B1BECCA" w14:textId="77777777" w:rsidR="000C44EF" w:rsidRDefault="000C44EF">
      <w:pPr>
        <w:spacing w:after="0"/>
        <w:rPr>
          <w:b/>
          <w:sz w:val="24"/>
          <w:szCs w:val="24"/>
        </w:rPr>
      </w:pPr>
    </w:p>
    <w:p w14:paraId="19E6B25D" w14:textId="77777777" w:rsidR="000C44EF" w:rsidRDefault="000C44EF">
      <w:pPr>
        <w:spacing w:after="0"/>
        <w:rPr>
          <w:b/>
          <w:sz w:val="24"/>
          <w:szCs w:val="24"/>
        </w:rPr>
      </w:pPr>
    </w:p>
    <w:p w14:paraId="620B20C3" w14:textId="77777777" w:rsidR="000C44EF" w:rsidRDefault="000C44EF">
      <w:pPr>
        <w:spacing w:after="0"/>
        <w:rPr>
          <w:b/>
          <w:sz w:val="24"/>
          <w:szCs w:val="24"/>
        </w:rPr>
      </w:pPr>
    </w:p>
    <w:p w14:paraId="4CDBA7D3" w14:textId="77777777" w:rsidR="000C44EF" w:rsidRDefault="000C44EF">
      <w:pPr>
        <w:spacing w:after="0"/>
        <w:rPr>
          <w:b/>
          <w:sz w:val="24"/>
          <w:szCs w:val="24"/>
        </w:rPr>
      </w:pPr>
    </w:p>
    <w:p w14:paraId="32FD463C" w14:textId="77777777" w:rsidR="000C44EF" w:rsidRDefault="000C44EF">
      <w:pPr>
        <w:spacing w:after="0"/>
        <w:rPr>
          <w:b/>
          <w:sz w:val="24"/>
          <w:szCs w:val="24"/>
        </w:rPr>
      </w:pPr>
    </w:p>
    <w:p w14:paraId="6F0415D5" w14:textId="77777777" w:rsidR="000C44EF" w:rsidRDefault="000C44EF">
      <w:pPr>
        <w:spacing w:after="0"/>
        <w:rPr>
          <w:b/>
          <w:sz w:val="24"/>
          <w:szCs w:val="24"/>
        </w:rPr>
      </w:pPr>
    </w:p>
    <w:p w14:paraId="7DA48687" w14:textId="77777777" w:rsidR="000C44EF" w:rsidRDefault="000C44EF">
      <w:pPr>
        <w:spacing w:after="0"/>
        <w:rPr>
          <w:b/>
          <w:sz w:val="24"/>
          <w:szCs w:val="24"/>
        </w:rPr>
      </w:pPr>
    </w:p>
    <w:p w14:paraId="7C3C853F" w14:textId="77777777" w:rsidR="000C44EF" w:rsidRDefault="000C44EF">
      <w:pPr>
        <w:spacing w:after="0"/>
        <w:rPr>
          <w:b/>
          <w:sz w:val="24"/>
          <w:szCs w:val="24"/>
        </w:rPr>
      </w:pPr>
    </w:p>
    <w:p w14:paraId="5BDF4C08" w14:textId="2BC9EAAC" w:rsidR="007B47E2" w:rsidRDefault="000C44EF">
      <w:pPr>
        <w:spacing w:after="0"/>
        <w:rPr>
          <w:b/>
          <w:sz w:val="24"/>
          <w:szCs w:val="24"/>
        </w:rPr>
      </w:pPr>
      <w:r>
        <w:rPr>
          <w:b/>
          <w:sz w:val="24"/>
          <w:szCs w:val="24"/>
        </w:rPr>
        <w:t xml:space="preserve">  </w:t>
      </w:r>
    </w:p>
    <w:p w14:paraId="2074C2BF" w14:textId="77777777" w:rsidR="007B47E2" w:rsidRDefault="007B47E2">
      <w:pPr>
        <w:spacing w:after="0"/>
        <w:rPr>
          <w:sz w:val="24"/>
          <w:szCs w:val="24"/>
        </w:rPr>
      </w:pPr>
    </w:p>
    <w:p w14:paraId="3A5FEC2F" w14:textId="77777777" w:rsidR="007B47E2" w:rsidRDefault="000C44EF">
      <w:pPr>
        <w:spacing w:after="0"/>
        <w:rPr>
          <w:b/>
          <w:sz w:val="24"/>
          <w:szCs w:val="24"/>
        </w:rPr>
      </w:pPr>
      <w:proofErr w:type="spellStart"/>
      <w:r>
        <w:rPr>
          <w:b/>
          <w:sz w:val="24"/>
          <w:szCs w:val="24"/>
        </w:rPr>
        <w:lastRenderedPageBreak/>
        <w:t>Dobbeltvev</w:t>
      </w:r>
      <w:proofErr w:type="spellEnd"/>
      <w:r>
        <w:rPr>
          <w:b/>
          <w:sz w:val="24"/>
          <w:szCs w:val="24"/>
        </w:rPr>
        <w:t xml:space="preserve"> fra 1958</w:t>
      </w:r>
    </w:p>
    <w:p w14:paraId="0CF495E7" w14:textId="77777777" w:rsidR="007B47E2" w:rsidRDefault="000C44EF">
      <w:pPr>
        <w:spacing w:after="0"/>
        <w:rPr>
          <w:sz w:val="24"/>
          <w:szCs w:val="24"/>
        </w:rPr>
      </w:pPr>
      <w:r>
        <w:rPr>
          <w:sz w:val="24"/>
          <w:szCs w:val="24"/>
        </w:rPr>
        <w:t xml:space="preserve">Dette veggteppet er vevd av Eli Arnstad (senior) i 1958. </w:t>
      </w:r>
      <w:r>
        <w:rPr>
          <w:noProof/>
        </w:rPr>
        <w:drawing>
          <wp:anchor distT="0" distB="0" distL="114300" distR="114300" simplePos="0" relativeHeight="251661312" behindDoc="0" locked="0" layoutInCell="1" hidden="0" allowOverlap="1" wp14:anchorId="34241F83" wp14:editId="68D9AE8B">
            <wp:simplePos x="0" y="0"/>
            <wp:positionH relativeFrom="column">
              <wp:posOffset>-463549</wp:posOffset>
            </wp:positionH>
            <wp:positionV relativeFrom="paragraph">
              <wp:posOffset>274320</wp:posOffset>
            </wp:positionV>
            <wp:extent cx="3783330" cy="2837180"/>
            <wp:effectExtent l="0" t="0" r="0" b="0"/>
            <wp:wrapSquare wrapText="bothSides" distT="0" distB="0" distL="114300" distR="114300"/>
            <wp:docPr id="82" name="image5.jp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5.jpg" descr="Et bilde som inneholder tekst&#10;&#10;Automatisk generert beskrivelse"/>
                    <pic:cNvPicPr preferRelativeResize="0"/>
                  </pic:nvPicPr>
                  <pic:blipFill>
                    <a:blip r:embed="rId14"/>
                    <a:srcRect/>
                    <a:stretch>
                      <a:fillRect/>
                    </a:stretch>
                  </pic:blipFill>
                  <pic:spPr>
                    <a:xfrm rot="5400000">
                      <a:off x="0" y="0"/>
                      <a:ext cx="3783330" cy="2837180"/>
                    </a:xfrm>
                    <a:prstGeom prst="rect">
                      <a:avLst/>
                    </a:prstGeom>
                    <a:ln/>
                  </pic:spPr>
                </pic:pic>
              </a:graphicData>
            </a:graphic>
          </wp:anchor>
        </w:drawing>
      </w:r>
    </w:p>
    <w:p w14:paraId="1E2775B1" w14:textId="77777777" w:rsidR="007B47E2" w:rsidRDefault="000C44EF">
      <w:pPr>
        <w:spacing w:after="0"/>
        <w:rPr>
          <w:sz w:val="24"/>
          <w:szCs w:val="24"/>
        </w:rPr>
      </w:pPr>
      <w:r>
        <w:rPr>
          <w:sz w:val="24"/>
          <w:szCs w:val="24"/>
        </w:rPr>
        <w:t xml:space="preserve">Kristine Alstad forteller at Eli komponerte mønsteret selv og vevde veven i egen vevstol hjemme på Arnstad. </w:t>
      </w:r>
    </w:p>
    <w:p w14:paraId="6ADAD8AC" w14:textId="77777777" w:rsidR="007B47E2" w:rsidRDefault="000C44EF">
      <w:pPr>
        <w:pBdr>
          <w:top w:val="nil"/>
          <w:left w:val="nil"/>
          <w:bottom w:val="nil"/>
          <w:right w:val="nil"/>
          <w:between w:val="nil"/>
        </w:pBdr>
        <w:shd w:val="clear" w:color="auto" w:fill="FFFFFF"/>
        <w:spacing w:before="120" w:after="0" w:line="240" w:lineRule="auto"/>
        <w:rPr>
          <w:color w:val="202122"/>
          <w:sz w:val="24"/>
          <w:szCs w:val="24"/>
        </w:rPr>
      </w:pPr>
      <w:r>
        <w:rPr>
          <w:color w:val="202122"/>
          <w:sz w:val="24"/>
          <w:szCs w:val="24"/>
        </w:rPr>
        <w:t>Fra Wikipedia:</w:t>
      </w:r>
      <w:r>
        <w:rPr>
          <w:b/>
          <w:color w:val="202122"/>
          <w:sz w:val="24"/>
          <w:szCs w:val="24"/>
        </w:rPr>
        <w:t xml:space="preserve"> «</w:t>
      </w:r>
      <w:proofErr w:type="spellStart"/>
      <w:r>
        <w:rPr>
          <w:color w:val="202122"/>
          <w:sz w:val="24"/>
          <w:szCs w:val="24"/>
        </w:rPr>
        <w:t>Dobbeltvev</w:t>
      </w:r>
      <w:proofErr w:type="spellEnd"/>
      <w:r>
        <w:rPr>
          <w:color w:val="202122"/>
          <w:sz w:val="24"/>
          <w:szCs w:val="24"/>
        </w:rPr>
        <w:t xml:space="preserve"> er en vevnad som består av to </w:t>
      </w:r>
      <w:proofErr w:type="spellStart"/>
      <w:r>
        <w:rPr>
          <w:color w:val="202122"/>
          <w:sz w:val="24"/>
          <w:szCs w:val="24"/>
        </w:rPr>
        <w:t>stofflag</w:t>
      </w:r>
      <w:proofErr w:type="spellEnd"/>
      <w:r>
        <w:rPr>
          <w:color w:val="202122"/>
          <w:sz w:val="24"/>
          <w:szCs w:val="24"/>
        </w:rPr>
        <w:t>, et lyst og et mørkt. Resultatet av denne type vevnad blir at mønsteret kan ses s</w:t>
      </w:r>
      <w:r>
        <w:rPr>
          <w:color w:val="202122"/>
          <w:sz w:val="24"/>
          <w:szCs w:val="24"/>
        </w:rPr>
        <w:t>om lyst på den ene siden, og mørkt på den andre. Mønsteret er bygd opp av geometriske former.</w:t>
      </w:r>
    </w:p>
    <w:p w14:paraId="68B7225D" w14:textId="77777777" w:rsidR="007B47E2" w:rsidRDefault="000C44EF">
      <w:pPr>
        <w:pBdr>
          <w:top w:val="nil"/>
          <w:left w:val="nil"/>
          <w:bottom w:val="nil"/>
          <w:right w:val="nil"/>
          <w:between w:val="nil"/>
        </w:pBdr>
        <w:shd w:val="clear" w:color="auto" w:fill="FFFFFF"/>
        <w:spacing w:before="120" w:after="0" w:line="240" w:lineRule="auto"/>
        <w:rPr>
          <w:color w:val="202122"/>
          <w:sz w:val="24"/>
          <w:szCs w:val="24"/>
        </w:rPr>
      </w:pPr>
      <w:r>
        <w:rPr>
          <w:color w:val="202122"/>
          <w:sz w:val="24"/>
          <w:szCs w:val="24"/>
        </w:rPr>
        <w:t xml:space="preserve">I Norge har </w:t>
      </w:r>
      <w:proofErr w:type="spellStart"/>
      <w:r>
        <w:rPr>
          <w:color w:val="202122"/>
          <w:sz w:val="24"/>
          <w:szCs w:val="24"/>
        </w:rPr>
        <w:t>dobbeltvev</w:t>
      </w:r>
      <w:proofErr w:type="spellEnd"/>
      <w:r>
        <w:rPr>
          <w:color w:val="202122"/>
          <w:sz w:val="24"/>
          <w:szCs w:val="24"/>
        </w:rPr>
        <w:t xml:space="preserve"> vært mest brukt i Trøndelag og Gudbrandsdalen, og er i kjent i Norge fra middelalderen av.» </w:t>
      </w:r>
    </w:p>
    <w:p w14:paraId="54AE2892" w14:textId="77777777" w:rsidR="007B47E2" w:rsidRDefault="007B47E2">
      <w:pPr>
        <w:pBdr>
          <w:top w:val="nil"/>
          <w:left w:val="nil"/>
          <w:bottom w:val="nil"/>
          <w:right w:val="nil"/>
          <w:between w:val="nil"/>
        </w:pBdr>
        <w:shd w:val="clear" w:color="auto" w:fill="FFFFFF"/>
        <w:spacing w:before="120" w:after="0" w:line="240" w:lineRule="auto"/>
        <w:rPr>
          <w:color w:val="202122"/>
          <w:sz w:val="24"/>
          <w:szCs w:val="24"/>
        </w:rPr>
      </w:pPr>
    </w:p>
    <w:p w14:paraId="38573A43" w14:textId="77777777" w:rsidR="007B47E2" w:rsidRDefault="007B47E2">
      <w:pPr>
        <w:spacing w:after="0"/>
        <w:rPr>
          <w:i/>
          <w:sz w:val="24"/>
          <w:szCs w:val="24"/>
        </w:rPr>
      </w:pPr>
    </w:p>
    <w:p w14:paraId="0562F249" w14:textId="77777777" w:rsidR="007B47E2" w:rsidRDefault="007B47E2">
      <w:pPr>
        <w:spacing w:after="0"/>
        <w:rPr>
          <w:sz w:val="28"/>
          <w:szCs w:val="28"/>
        </w:rPr>
      </w:pPr>
    </w:p>
    <w:p w14:paraId="3FF59B1C" w14:textId="77777777" w:rsidR="007B47E2" w:rsidRDefault="000C44EF">
      <w:pPr>
        <w:spacing w:after="0"/>
        <w:rPr>
          <w:sz w:val="28"/>
          <w:szCs w:val="28"/>
        </w:rPr>
      </w:pPr>
      <w:r>
        <w:rPr>
          <w:sz w:val="28"/>
          <w:szCs w:val="28"/>
        </w:rPr>
        <w:t xml:space="preserve">                                           </w:t>
      </w:r>
      <w:r>
        <w:rPr>
          <w:sz w:val="28"/>
          <w:szCs w:val="28"/>
        </w:rPr>
        <w:t xml:space="preserve">                           </w:t>
      </w:r>
      <w:r>
        <w:rPr>
          <w:noProof/>
        </w:rPr>
        <w:drawing>
          <wp:anchor distT="0" distB="0" distL="114300" distR="114300" simplePos="0" relativeHeight="251662336" behindDoc="0" locked="0" layoutInCell="1" hidden="0" allowOverlap="1" wp14:anchorId="0209EF0E" wp14:editId="5224966B">
            <wp:simplePos x="0" y="0"/>
            <wp:positionH relativeFrom="column">
              <wp:posOffset>2520950</wp:posOffset>
            </wp:positionH>
            <wp:positionV relativeFrom="paragraph">
              <wp:posOffset>495300</wp:posOffset>
            </wp:positionV>
            <wp:extent cx="4291330" cy="3310255"/>
            <wp:effectExtent l="0" t="0" r="0" b="0"/>
            <wp:wrapSquare wrapText="bothSides" distT="0" distB="0" distL="114300" distR="114300"/>
            <wp:docPr id="64" name="image11.jpg" descr="Et bilde som inneholder tekst, elektronikk, kamera&#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1.jpg" descr="Et bilde som inneholder tekst, elektronikk, kamera&#10;&#10;Automatisk generert beskrivelse"/>
                    <pic:cNvPicPr preferRelativeResize="0"/>
                  </pic:nvPicPr>
                  <pic:blipFill>
                    <a:blip r:embed="rId15"/>
                    <a:srcRect l="2778"/>
                    <a:stretch>
                      <a:fillRect/>
                    </a:stretch>
                  </pic:blipFill>
                  <pic:spPr>
                    <a:xfrm rot="5400000">
                      <a:off x="0" y="0"/>
                      <a:ext cx="4291330" cy="3310255"/>
                    </a:xfrm>
                    <a:prstGeom prst="rect">
                      <a:avLst/>
                    </a:prstGeom>
                    <a:ln/>
                  </pic:spPr>
                </pic:pic>
              </a:graphicData>
            </a:graphic>
          </wp:anchor>
        </w:drawing>
      </w:r>
    </w:p>
    <w:p w14:paraId="4C4C4AAD" w14:textId="77777777" w:rsidR="007B47E2" w:rsidRDefault="000C44EF">
      <w:pPr>
        <w:spacing w:after="0"/>
        <w:rPr>
          <w:b/>
          <w:sz w:val="24"/>
          <w:szCs w:val="24"/>
        </w:rPr>
      </w:pPr>
      <w:r>
        <w:rPr>
          <w:b/>
          <w:sz w:val="24"/>
          <w:szCs w:val="24"/>
        </w:rPr>
        <w:t xml:space="preserve">Gorobakst og gorojern </w:t>
      </w:r>
    </w:p>
    <w:p w14:paraId="25D9AFF5" w14:textId="77777777" w:rsidR="007B47E2" w:rsidRDefault="000C44EF">
      <w:pPr>
        <w:spacing w:after="0"/>
        <w:rPr>
          <w:sz w:val="24"/>
          <w:szCs w:val="24"/>
        </w:rPr>
      </w:pPr>
      <w:r>
        <w:rPr>
          <w:sz w:val="24"/>
          <w:szCs w:val="24"/>
        </w:rPr>
        <w:t xml:space="preserve">Slike gamle gorojern fra Jøtul finnes nok fremdeles i mange heimer rundt om i bygda. På 60-70 tallet ble det også mer vanlig med elektriske vaffel-, </w:t>
      </w:r>
      <w:proofErr w:type="spellStart"/>
      <w:r>
        <w:rPr>
          <w:sz w:val="24"/>
          <w:szCs w:val="24"/>
        </w:rPr>
        <w:t>kromkake</w:t>
      </w:r>
      <w:proofErr w:type="spellEnd"/>
      <w:r>
        <w:rPr>
          <w:sz w:val="24"/>
          <w:szCs w:val="24"/>
        </w:rPr>
        <w:t xml:space="preserve">- og gorojern.     </w:t>
      </w:r>
    </w:p>
    <w:p w14:paraId="2B400D11" w14:textId="77777777" w:rsidR="007B47E2" w:rsidRDefault="000C44EF">
      <w:pPr>
        <w:spacing w:after="0"/>
        <w:rPr>
          <w:sz w:val="24"/>
          <w:szCs w:val="24"/>
        </w:rPr>
      </w:pPr>
      <w:r>
        <w:rPr>
          <w:sz w:val="24"/>
          <w:szCs w:val="24"/>
        </w:rPr>
        <w:t>Dette elektriske gorojernet</w:t>
      </w:r>
      <w:r>
        <w:rPr>
          <w:sz w:val="24"/>
          <w:szCs w:val="24"/>
        </w:rPr>
        <w:t xml:space="preserve"> har tilhørt Kristine Alstad i Skatval bygdekvinnelag. Så lenge hun kan huske bakte hun goro hvert år før jul. Oppskrifta på goro er klipt ut fra oppskriftsheftet til Kristine.  </w:t>
      </w:r>
    </w:p>
    <w:p w14:paraId="53420E74" w14:textId="77777777" w:rsidR="007B47E2" w:rsidRDefault="000C44EF">
      <w:pPr>
        <w:spacing w:after="0"/>
        <w:rPr>
          <w:sz w:val="24"/>
          <w:szCs w:val="24"/>
        </w:rPr>
      </w:pPr>
      <w:r>
        <w:rPr>
          <w:sz w:val="24"/>
          <w:szCs w:val="24"/>
        </w:rPr>
        <w:t xml:space="preserve">Gorojernet var sist i bruk da Skatval bygdekvinnelag hadde julebakst-kurs på Skatval skole i 2019. </w:t>
      </w:r>
    </w:p>
    <w:p w14:paraId="28316AB5" w14:textId="77777777" w:rsidR="007B47E2" w:rsidRDefault="007B47E2">
      <w:pPr>
        <w:spacing w:after="0"/>
        <w:rPr>
          <w:sz w:val="24"/>
          <w:szCs w:val="24"/>
        </w:rPr>
      </w:pPr>
    </w:p>
    <w:p w14:paraId="0AD7712E" w14:textId="77777777" w:rsidR="007B47E2" w:rsidRDefault="007B47E2">
      <w:pPr>
        <w:spacing w:after="0"/>
        <w:rPr>
          <w:i/>
          <w:sz w:val="24"/>
          <w:szCs w:val="24"/>
        </w:rPr>
      </w:pPr>
    </w:p>
    <w:p w14:paraId="061DB9DF" w14:textId="77777777" w:rsidR="007B47E2" w:rsidRDefault="007B47E2">
      <w:pPr>
        <w:spacing w:after="0"/>
        <w:rPr>
          <w:i/>
          <w:sz w:val="24"/>
          <w:szCs w:val="24"/>
        </w:rPr>
      </w:pPr>
    </w:p>
    <w:p w14:paraId="3D70506A" w14:textId="77777777" w:rsidR="007B47E2" w:rsidRDefault="007B47E2">
      <w:pPr>
        <w:spacing w:after="0"/>
        <w:rPr>
          <w:i/>
          <w:sz w:val="24"/>
          <w:szCs w:val="24"/>
        </w:rPr>
      </w:pPr>
    </w:p>
    <w:p w14:paraId="18C9D963" w14:textId="77777777" w:rsidR="007B47E2" w:rsidRDefault="007B47E2">
      <w:pPr>
        <w:spacing w:after="0"/>
        <w:rPr>
          <w:i/>
          <w:sz w:val="24"/>
          <w:szCs w:val="24"/>
        </w:rPr>
      </w:pPr>
    </w:p>
    <w:p w14:paraId="12A56D81" w14:textId="77777777" w:rsidR="007B47E2" w:rsidRDefault="007B47E2">
      <w:pPr>
        <w:spacing w:after="0"/>
        <w:rPr>
          <w:i/>
          <w:sz w:val="24"/>
          <w:szCs w:val="24"/>
        </w:rPr>
      </w:pPr>
    </w:p>
    <w:p w14:paraId="6F66ACBA" w14:textId="77777777" w:rsidR="007B47E2" w:rsidRDefault="007B47E2">
      <w:pPr>
        <w:spacing w:after="0"/>
        <w:rPr>
          <w:i/>
          <w:sz w:val="24"/>
          <w:szCs w:val="24"/>
        </w:rPr>
      </w:pPr>
    </w:p>
    <w:p w14:paraId="50FD449E" w14:textId="77777777" w:rsidR="007B47E2" w:rsidRDefault="007B47E2">
      <w:pPr>
        <w:spacing w:after="0"/>
        <w:rPr>
          <w:i/>
          <w:sz w:val="24"/>
          <w:szCs w:val="24"/>
        </w:rPr>
      </w:pPr>
    </w:p>
    <w:p w14:paraId="1F3E54B7" w14:textId="77777777" w:rsidR="007B47E2" w:rsidRDefault="000C44EF">
      <w:pPr>
        <w:spacing w:after="0"/>
        <w:rPr>
          <w:b/>
          <w:sz w:val="24"/>
          <w:szCs w:val="24"/>
        </w:rPr>
      </w:pPr>
      <w:r>
        <w:rPr>
          <w:b/>
          <w:sz w:val="24"/>
          <w:szCs w:val="24"/>
        </w:rPr>
        <w:lastRenderedPageBreak/>
        <w:t xml:space="preserve"> Telefon og telefonkatalog fra 1982</w:t>
      </w:r>
      <w:r>
        <w:rPr>
          <w:noProof/>
        </w:rPr>
        <w:drawing>
          <wp:anchor distT="0" distB="0" distL="114300" distR="114300" simplePos="0" relativeHeight="251663360" behindDoc="0" locked="0" layoutInCell="1" hidden="0" allowOverlap="1" wp14:anchorId="60AB78C3" wp14:editId="2D44C548">
            <wp:simplePos x="0" y="0"/>
            <wp:positionH relativeFrom="column">
              <wp:posOffset>-477519</wp:posOffset>
            </wp:positionH>
            <wp:positionV relativeFrom="paragraph">
              <wp:posOffset>481965</wp:posOffset>
            </wp:positionV>
            <wp:extent cx="3378835" cy="2422525"/>
            <wp:effectExtent l="0" t="0" r="0" b="0"/>
            <wp:wrapSquare wrapText="bothSides" distT="0" distB="0" distL="114300" distR="114300"/>
            <wp:docPr id="85" name="image24.jp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4.jpg" descr="Et bilde som inneholder tekst&#10;&#10;Automatisk generert beskrivelse"/>
                    <pic:cNvPicPr preferRelativeResize="0"/>
                  </pic:nvPicPr>
                  <pic:blipFill>
                    <a:blip r:embed="rId16"/>
                    <a:srcRect l="7606" t="9825" r="9719" b="8276"/>
                    <a:stretch>
                      <a:fillRect/>
                    </a:stretch>
                  </pic:blipFill>
                  <pic:spPr>
                    <a:xfrm rot="5400000">
                      <a:off x="0" y="0"/>
                      <a:ext cx="3378835" cy="2422525"/>
                    </a:xfrm>
                    <a:prstGeom prst="rect">
                      <a:avLst/>
                    </a:prstGeom>
                    <a:ln/>
                  </pic:spPr>
                </pic:pic>
              </a:graphicData>
            </a:graphic>
          </wp:anchor>
        </w:drawing>
      </w:r>
    </w:p>
    <w:p w14:paraId="3544B8DD" w14:textId="77777777" w:rsidR="007B47E2" w:rsidRDefault="000C44EF">
      <w:pPr>
        <w:spacing w:after="0"/>
        <w:rPr>
          <w:sz w:val="24"/>
          <w:szCs w:val="24"/>
        </w:rPr>
      </w:pPr>
      <w:r>
        <w:rPr>
          <w:sz w:val="24"/>
          <w:szCs w:val="24"/>
        </w:rPr>
        <w:t>I 1982 bestod telefon-nummeret av 5 siffer.</w:t>
      </w:r>
    </w:p>
    <w:p w14:paraId="2874BB98" w14:textId="77777777" w:rsidR="007B47E2" w:rsidRDefault="000C44EF">
      <w:pPr>
        <w:spacing w:after="0"/>
        <w:rPr>
          <w:sz w:val="24"/>
          <w:szCs w:val="24"/>
        </w:rPr>
      </w:pPr>
      <w:r>
        <w:rPr>
          <w:sz w:val="24"/>
          <w:szCs w:val="24"/>
        </w:rPr>
        <w:t xml:space="preserve">På lappen står det: </w:t>
      </w:r>
    </w:p>
    <w:p w14:paraId="214D90BC" w14:textId="77777777" w:rsidR="007B47E2" w:rsidRDefault="000C44EF">
      <w:pPr>
        <w:spacing w:after="0"/>
        <w:rPr>
          <w:sz w:val="24"/>
          <w:szCs w:val="24"/>
        </w:rPr>
      </w:pPr>
      <w:r>
        <w:rPr>
          <w:sz w:val="24"/>
          <w:szCs w:val="24"/>
        </w:rPr>
        <w:t xml:space="preserve">Husker du ditt gamle telefonnummer? Prøv å slå nummeret på telefonen! Kanskje husker du det, eller slå opp i telefonkatalogen om du er i tvil! </w:t>
      </w:r>
    </w:p>
    <w:p w14:paraId="37B63FF5" w14:textId="38D0CE01" w:rsidR="007B47E2" w:rsidRDefault="007B47E2">
      <w:pPr>
        <w:spacing w:after="0"/>
        <w:rPr>
          <w:sz w:val="24"/>
          <w:szCs w:val="24"/>
        </w:rPr>
      </w:pPr>
    </w:p>
    <w:p w14:paraId="3D7BC99D" w14:textId="50F2704A" w:rsidR="000C44EF" w:rsidRDefault="000C44EF">
      <w:pPr>
        <w:spacing w:after="0"/>
        <w:rPr>
          <w:sz w:val="24"/>
          <w:szCs w:val="24"/>
        </w:rPr>
      </w:pPr>
    </w:p>
    <w:p w14:paraId="7FCAA211" w14:textId="1BB8688E" w:rsidR="000C44EF" w:rsidRDefault="000C44EF">
      <w:pPr>
        <w:spacing w:after="0"/>
        <w:rPr>
          <w:sz w:val="24"/>
          <w:szCs w:val="24"/>
        </w:rPr>
      </w:pPr>
    </w:p>
    <w:p w14:paraId="0C8FC52A" w14:textId="028B8ADE" w:rsidR="000C44EF" w:rsidRDefault="000C44EF">
      <w:pPr>
        <w:spacing w:after="0"/>
        <w:rPr>
          <w:sz w:val="24"/>
          <w:szCs w:val="24"/>
        </w:rPr>
      </w:pPr>
    </w:p>
    <w:p w14:paraId="3E5B1960" w14:textId="47E95098" w:rsidR="000C44EF" w:rsidRDefault="000C44EF">
      <w:pPr>
        <w:spacing w:after="0"/>
        <w:rPr>
          <w:sz w:val="24"/>
          <w:szCs w:val="24"/>
        </w:rPr>
      </w:pPr>
    </w:p>
    <w:p w14:paraId="5CC5A418" w14:textId="2535147F" w:rsidR="000C44EF" w:rsidRDefault="000C44EF">
      <w:pPr>
        <w:spacing w:after="0"/>
        <w:rPr>
          <w:sz w:val="24"/>
          <w:szCs w:val="24"/>
        </w:rPr>
      </w:pPr>
    </w:p>
    <w:p w14:paraId="00601592" w14:textId="012835D2" w:rsidR="000C44EF" w:rsidRDefault="000C44EF">
      <w:pPr>
        <w:spacing w:after="0"/>
        <w:rPr>
          <w:sz w:val="24"/>
          <w:szCs w:val="24"/>
        </w:rPr>
      </w:pPr>
    </w:p>
    <w:p w14:paraId="7EA55A1B" w14:textId="287EBB74" w:rsidR="000C44EF" w:rsidRDefault="000C44EF">
      <w:pPr>
        <w:spacing w:after="0"/>
        <w:rPr>
          <w:sz w:val="24"/>
          <w:szCs w:val="24"/>
        </w:rPr>
      </w:pPr>
    </w:p>
    <w:p w14:paraId="20EA10C2" w14:textId="4E919E1E" w:rsidR="000C44EF" w:rsidRDefault="000C44EF">
      <w:pPr>
        <w:spacing w:after="0"/>
        <w:rPr>
          <w:sz w:val="24"/>
          <w:szCs w:val="24"/>
        </w:rPr>
      </w:pPr>
    </w:p>
    <w:p w14:paraId="436BD537" w14:textId="1ADF8389" w:rsidR="000C44EF" w:rsidRDefault="000C44EF">
      <w:pPr>
        <w:spacing w:after="0"/>
        <w:rPr>
          <w:sz w:val="24"/>
          <w:szCs w:val="24"/>
        </w:rPr>
      </w:pPr>
    </w:p>
    <w:p w14:paraId="0BC5EF79" w14:textId="43809A1F" w:rsidR="000C44EF" w:rsidRDefault="000C44EF">
      <w:pPr>
        <w:spacing w:after="0"/>
        <w:rPr>
          <w:sz w:val="24"/>
          <w:szCs w:val="24"/>
        </w:rPr>
      </w:pPr>
    </w:p>
    <w:p w14:paraId="37A574B3" w14:textId="617ABDE8" w:rsidR="000C44EF" w:rsidRDefault="000C44EF">
      <w:pPr>
        <w:spacing w:after="0"/>
        <w:rPr>
          <w:sz w:val="24"/>
          <w:szCs w:val="24"/>
        </w:rPr>
      </w:pPr>
    </w:p>
    <w:p w14:paraId="2CA0C362" w14:textId="2E746324" w:rsidR="000C44EF" w:rsidRDefault="000C44EF">
      <w:pPr>
        <w:spacing w:after="0"/>
        <w:rPr>
          <w:sz w:val="24"/>
          <w:szCs w:val="24"/>
        </w:rPr>
      </w:pPr>
    </w:p>
    <w:p w14:paraId="79F41436" w14:textId="77777777" w:rsidR="000C44EF" w:rsidRDefault="000C44EF" w:rsidP="000C44EF">
      <w:pPr>
        <w:spacing w:after="0"/>
        <w:rPr>
          <w:b/>
          <w:sz w:val="24"/>
          <w:szCs w:val="24"/>
        </w:rPr>
      </w:pPr>
      <w:r>
        <w:rPr>
          <w:b/>
          <w:sz w:val="24"/>
          <w:szCs w:val="24"/>
        </w:rPr>
        <w:t xml:space="preserve">Minner fra Husmorskolen </w:t>
      </w:r>
    </w:p>
    <w:p w14:paraId="23B8450B" w14:textId="77777777" w:rsidR="000C44EF" w:rsidRDefault="000C44EF" w:rsidP="000C44EF">
      <w:pPr>
        <w:spacing w:after="0"/>
        <w:rPr>
          <w:sz w:val="24"/>
          <w:szCs w:val="24"/>
        </w:rPr>
      </w:pPr>
      <w:r>
        <w:rPr>
          <w:sz w:val="24"/>
          <w:szCs w:val="24"/>
        </w:rPr>
        <w:t>Høsten 1955 startet det første halvårskullet ved Skatval husmorskole. Bildet viser 2. kullet som gikk ut fra skolen, våren 1956. Kristine Alstad i Skatval bygdekvinnelag var elev dette halvåret. Hun forteller at alle som tok husmorskolen måtte lære å sy et «søsterforkle» og en «</w:t>
      </w:r>
      <w:proofErr w:type="spellStart"/>
      <w:r>
        <w:rPr>
          <w:sz w:val="24"/>
          <w:szCs w:val="24"/>
        </w:rPr>
        <w:t>leiert</w:t>
      </w:r>
      <w:proofErr w:type="spellEnd"/>
      <w:r>
        <w:rPr>
          <w:sz w:val="24"/>
          <w:szCs w:val="24"/>
        </w:rPr>
        <w:t xml:space="preserve">». Søsterforkleet ble brukt på skolen. </w:t>
      </w:r>
    </w:p>
    <w:p w14:paraId="6F3D8059" w14:textId="77777777" w:rsidR="000C44EF" w:rsidRDefault="000C44EF" w:rsidP="000C44EF">
      <w:pPr>
        <w:spacing w:after="0"/>
        <w:rPr>
          <w:sz w:val="24"/>
          <w:szCs w:val="24"/>
        </w:rPr>
      </w:pPr>
      <w:r>
        <w:rPr>
          <w:sz w:val="24"/>
          <w:szCs w:val="24"/>
        </w:rPr>
        <w:t>Denne «</w:t>
      </w:r>
      <w:proofErr w:type="spellStart"/>
      <w:r>
        <w:rPr>
          <w:sz w:val="24"/>
          <w:szCs w:val="24"/>
        </w:rPr>
        <w:t>leierten</w:t>
      </w:r>
      <w:proofErr w:type="spellEnd"/>
      <w:r>
        <w:rPr>
          <w:sz w:val="24"/>
          <w:szCs w:val="24"/>
        </w:rPr>
        <w:t xml:space="preserve">», som hun sydde på </w:t>
      </w:r>
      <w:proofErr w:type="spellStart"/>
      <w:r>
        <w:rPr>
          <w:sz w:val="24"/>
          <w:szCs w:val="24"/>
        </w:rPr>
        <w:t>husmorskola</w:t>
      </w:r>
      <w:proofErr w:type="spellEnd"/>
      <w:r>
        <w:rPr>
          <w:sz w:val="24"/>
          <w:szCs w:val="24"/>
        </w:rPr>
        <w:t xml:space="preserve"> våren i 56, ble tatt i bruk når ungene Mette Kristin og Gunnar var nyfødte. </w:t>
      </w:r>
    </w:p>
    <w:p w14:paraId="2571CFDE" w14:textId="77777777" w:rsidR="000C44EF" w:rsidRDefault="000C44EF" w:rsidP="000C44EF">
      <w:pPr>
        <w:spacing w:after="0"/>
        <w:rPr>
          <w:rFonts w:ascii="Quattrocento Sans" w:eastAsia="Quattrocento Sans" w:hAnsi="Quattrocento Sans" w:cs="Quattrocento Sans"/>
          <w:color w:val="201F1E"/>
          <w:sz w:val="23"/>
          <w:szCs w:val="23"/>
          <w:highlight w:val="white"/>
        </w:rPr>
      </w:pPr>
      <w:r>
        <w:rPr>
          <w:rFonts w:ascii="Quattrocento Sans" w:eastAsia="Quattrocento Sans" w:hAnsi="Quattrocento Sans" w:cs="Quattrocento Sans"/>
          <w:color w:val="201F1E"/>
          <w:sz w:val="23"/>
          <w:szCs w:val="23"/>
          <w:highlight w:val="white"/>
        </w:rPr>
        <w:t xml:space="preserve">Søsterforklærne var i bruk da Kong Olav besøkte Skatval! Bildet er fra åpningen av skolen høsten 1955. </w:t>
      </w:r>
    </w:p>
    <w:p w14:paraId="1A40431B" w14:textId="77777777" w:rsidR="000C44EF" w:rsidRDefault="000C44EF" w:rsidP="000C44EF">
      <w:pPr>
        <w:spacing w:after="0"/>
        <w:rPr>
          <w:rFonts w:ascii="Quattrocento Sans" w:eastAsia="Quattrocento Sans" w:hAnsi="Quattrocento Sans" w:cs="Quattrocento Sans"/>
          <w:color w:val="201F1E"/>
          <w:sz w:val="23"/>
          <w:szCs w:val="23"/>
          <w:highlight w:val="white"/>
        </w:rPr>
      </w:pPr>
    </w:p>
    <w:p w14:paraId="2E5B12EA" w14:textId="77777777" w:rsidR="000C44EF" w:rsidRDefault="000C44EF" w:rsidP="000C44EF">
      <w:pPr>
        <w:spacing w:after="0"/>
        <w:rPr>
          <w:i/>
          <w:sz w:val="24"/>
          <w:szCs w:val="24"/>
        </w:rPr>
      </w:pPr>
      <w:r>
        <w:rPr>
          <w:i/>
          <w:sz w:val="24"/>
          <w:szCs w:val="24"/>
        </w:rPr>
        <w:t>Utlånt av Eva og Gunnar Alstad</w:t>
      </w:r>
    </w:p>
    <w:p w14:paraId="420C1C11" w14:textId="77777777" w:rsidR="000C44EF" w:rsidRDefault="000C44EF">
      <w:pPr>
        <w:spacing w:after="0"/>
        <w:rPr>
          <w:sz w:val="24"/>
          <w:szCs w:val="24"/>
        </w:rPr>
      </w:pPr>
    </w:p>
    <w:p w14:paraId="15463B5A" w14:textId="425FA6AA" w:rsidR="000C44EF" w:rsidRDefault="000C44EF">
      <w:pPr>
        <w:spacing w:after="0"/>
        <w:rPr>
          <w:sz w:val="24"/>
          <w:szCs w:val="24"/>
        </w:rPr>
      </w:pPr>
    </w:p>
    <w:p w14:paraId="6A899FB9" w14:textId="77777777" w:rsidR="000C44EF" w:rsidRDefault="000C44EF">
      <w:pPr>
        <w:spacing w:after="0"/>
        <w:rPr>
          <w:sz w:val="24"/>
          <w:szCs w:val="24"/>
        </w:rPr>
      </w:pPr>
    </w:p>
    <w:p w14:paraId="65C074AA" w14:textId="77777777" w:rsidR="007B47E2" w:rsidRDefault="000C44EF">
      <w:pPr>
        <w:spacing w:after="0"/>
        <w:rPr>
          <w:b/>
          <w:sz w:val="24"/>
          <w:szCs w:val="24"/>
        </w:rPr>
      </w:pPr>
      <w:r>
        <w:rPr>
          <w:noProof/>
          <w:sz w:val="24"/>
          <w:szCs w:val="24"/>
        </w:rPr>
        <w:drawing>
          <wp:inline distT="0" distB="0" distL="0" distR="0" wp14:anchorId="425118F9" wp14:editId="3C37DCAD">
            <wp:extent cx="4330124" cy="3227503"/>
            <wp:effectExtent l="0" t="0" r="0" b="0"/>
            <wp:docPr id="84" name="image20.jpg" descr="Et bilde som inneholder tekst, innendørs, poserer, bun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0.jpg" descr="Et bilde som inneholder tekst, innendørs, poserer, bunt&#10;&#10;Automatisk generert beskrivelse"/>
                    <pic:cNvPicPr preferRelativeResize="0"/>
                  </pic:nvPicPr>
                  <pic:blipFill>
                    <a:blip r:embed="rId17"/>
                    <a:srcRect l="6426" t="8932" r="4289" b="2343"/>
                    <a:stretch>
                      <a:fillRect/>
                    </a:stretch>
                  </pic:blipFill>
                  <pic:spPr>
                    <a:xfrm>
                      <a:off x="0" y="0"/>
                      <a:ext cx="4330124" cy="3227503"/>
                    </a:xfrm>
                    <a:prstGeom prst="rect">
                      <a:avLst/>
                    </a:prstGeom>
                    <a:ln/>
                  </pic:spPr>
                </pic:pic>
              </a:graphicData>
            </a:graphic>
          </wp:inline>
        </w:drawing>
      </w:r>
      <w:r>
        <w:rPr>
          <w:b/>
          <w:sz w:val="24"/>
          <w:szCs w:val="24"/>
        </w:rPr>
        <w:t xml:space="preserve">   </w:t>
      </w:r>
      <w:r>
        <w:rPr>
          <w:b/>
          <w:noProof/>
          <w:sz w:val="24"/>
          <w:szCs w:val="24"/>
        </w:rPr>
        <w:drawing>
          <wp:inline distT="0" distB="0" distL="0" distR="0" wp14:anchorId="4619B8FB" wp14:editId="63DA50BE">
            <wp:extent cx="2163138" cy="3226912"/>
            <wp:effectExtent l="0" t="0" r="0" b="0"/>
            <wp:docPr id="86" name="image29.png" descr="Et bilde som inneholder innendørs, gardin, person, hvi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9.png" descr="Et bilde som inneholder innendørs, gardin, person, hvit&#10;&#10;Automatisk generert beskrivelse"/>
                    <pic:cNvPicPr preferRelativeResize="0"/>
                  </pic:nvPicPr>
                  <pic:blipFill>
                    <a:blip r:embed="rId18"/>
                    <a:srcRect/>
                    <a:stretch>
                      <a:fillRect/>
                    </a:stretch>
                  </pic:blipFill>
                  <pic:spPr>
                    <a:xfrm>
                      <a:off x="0" y="0"/>
                      <a:ext cx="2163138" cy="3226912"/>
                    </a:xfrm>
                    <a:prstGeom prst="rect">
                      <a:avLst/>
                    </a:prstGeom>
                    <a:ln/>
                  </pic:spPr>
                </pic:pic>
              </a:graphicData>
            </a:graphic>
          </wp:inline>
        </w:drawing>
      </w:r>
      <w:r>
        <w:rPr>
          <w:b/>
          <w:sz w:val="24"/>
          <w:szCs w:val="24"/>
        </w:rPr>
        <w:t xml:space="preserve"> </w:t>
      </w:r>
    </w:p>
    <w:p w14:paraId="234895B8" w14:textId="77777777" w:rsidR="007B47E2" w:rsidRDefault="007B47E2">
      <w:pPr>
        <w:spacing w:after="0"/>
        <w:rPr>
          <w:b/>
          <w:sz w:val="24"/>
          <w:szCs w:val="24"/>
        </w:rPr>
      </w:pPr>
    </w:p>
    <w:p w14:paraId="32A48644" w14:textId="77777777" w:rsidR="007B47E2" w:rsidRDefault="000C44EF">
      <w:pPr>
        <w:spacing w:after="0"/>
        <w:rPr>
          <w:b/>
          <w:sz w:val="24"/>
          <w:szCs w:val="24"/>
        </w:rPr>
      </w:pPr>
      <w:r>
        <w:rPr>
          <w:b/>
          <w:sz w:val="24"/>
          <w:szCs w:val="24"/>
        </w:rPr>
        <w:lastRenderedPageBreak/>
        <w:t xml:space="preserve"> </w:t>
      </w:r>
      <w:r>
        <w:rPr>
          <w:sz w:val="24"/>
          <w:szCs w:val="24"/>
        </w:rPr>
        <w:t xml:space="preserve">  </w:t>
      </w:r>
      <w:r>
        <w:rPr>
          <w:noProof/>
          <w:sz w:val="24"/>
          <w:szCs w:val="24"/>
        </w:rPr>
        <w:drawing>
          <wp:inline distT="0" distB="0" distL="0" distR="0" wp14:anchorId="495887E0" wp14:editId="64618A11">
            <wp:extent cx="2520244" cy="1660703"/>
            <wp:effectExtent l="0" t="0" r="0" b="0"/>
            <wp:docPr id="87" name="image27.jpg" descr="Et bilde som inneholder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7.jpg" descr="Et bilde som inneholder innendørs&#10;&#10;Automatisk generert beskrivelse"/>
                    <pic:cNvPicPr preferRelativeResize="0"/>
                  </pic:nvPicPr>
                  <pic:blipFill>
                    <a:blip r:embed="rId19"/>
                    <a:srcRect l="4034" t="13185" r="1108" b="3473"/>
                    <a:stretch>
                      <a:fillRect/>
                    </a:stretch>
                  </pic:blipFill>
                  <pic:spPr>
                    <a:xfrm rot="5400000">
                      <a:off x="0" y="0"/>
                      <a:ext cx="2520244" cy="1660703"/>
                    </a:xfrm>
                    <a:prstGeom prst="rect">
                      <a:avLst/>
                    </a:prstGeom>
                    <a:ln/>
                  </pic:spPr>
                </pic:pic>
              </a:graphicData>
            </a:graphic>
          </wp:inline>
        </w:drawing>
      </w:r>
      <w:r>
        <w:rPr>
          <w:sz w:val="24"/>
          <w:szCs w:val="24"/>
        </w:rPr>
        <w:t xml:space="preserve">    </w:t>
      </w:r>
      <w:r>
        <w:rPr>
          <w:noProof/>
          <w:sz w:val="28"/>
          <w:szCs w:val="28"/>
        </w:rPr>
        <w:drawing>
          <wp:inline distT="0" distB="0" distL="0" distR="0" wp14:anchorId="0CFAAB62" wp14:editId="078D9616">
            <wp:extent cx="4702319" cy="3570833"/>
            <wp:effectExtent l="0" t="0" r="0" b="0"/>
            <wp:docPr id="88" name="image23.jpg" descr="Et bilde som inneholder tekst, person, utendørs, gruppe&#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3.jpg" descr="Et bilde som inneholder tekst, person, utendørs, gruppe&#10;&#10;Automatisk generert beskrivelse"/>
                    <pic:cNvPicPr preferRelativeResize="0"/>
                  </pic:nvPicPr>
                  <pic:blipFill>
                    <a:blip r:embed="rId20"/>
                    <a:srcRect/>
                    <a:stretch>
                      <a:fillRect/>
                    </a:stretch>
                  </pic:blipFill>
                  <pic:spPr>
                    <a:xfrm>
                      <a:off x="0" y="0"/>
                      <a:ext cx="4702319" cy="3570833"/>
                    </a:xfrm>
                    <a:prstGeom prst="rect">
                      <a:avLst/>
                    </a:prstGeom>
                    <a:ln/>
                  </pic:spPr>
                </pic:pic>
              </a:graphicData>
            </a:graphic>
          </wp:inline>
        </w:drawing>
      </w:r>
    </w:p>
    <w:p w14:paraId="6CBFB10C" w14:textId="77777777" w:rsidR="007B47E2" w:rsidRDefault="007B47E2">
      <w:pPr>
        <w:spacing w:after="0"/>
        <w:rPr>
          <w:b/>
          <w:sz w:val="24"/>
          <w:szCs w:val="24"/>
        </w:rPr>
      </w:pPr>
    </w:p>
    <w:p w14:paraId="36CA2F50" w14:textId="76F16602" w:rsidR="007B47E2" w:rsidRDefault="007B47E2">
      <w:pPr>
        <w:spacing w:after="0"/>
        <w:rPr>
          <w:sz w:val="24"/>
          <w:szCs w:val="24"/>
        </w:rPr>
      </w:pPr>
    </w:p>
    <w:p w14:paraId="25E3541D" w14:textId="1D1E99E7" w:rsidR="000C44EF" w:rsidRDefault="000C44EF">
      <w:pPr>
        <w:spacing w:after="0"/>
        <w:rPr>
          <w:sz w:val="24"/>
          <w:szCs w:val="24"/>
        </w:rPr>
      </w:pPr>
    </w:p>
    <w:p w14:paraId="3A0303B1" w14:textId="77777777" w:rsidR="000C44EF" w:rsidRDefault="000C44EF">
      <w:pPr>
        <w:spacing w:after="0"/>
        <w:rPr>
          <w:sz w:val="24"/>
          <w:szCs w:val="24"/>
        </w:rPr>
      </w:pPr>
    </w:p>
    <w:p w14:paraId="0585D85F" w14:textId="77777777" w:rsidR="007B47E2" w:rsidRDefault="007B47E2">
      <w:pPr>
        <w:spacing w:after="0"/>
        <w:rPr>
          <w:sz w:val="24"/>
          <w:szCs w:val="24"/>
        </w:rPr>
      </w:pPr>
    </w:p>
    <w:p w14:paraId="7ACA72D9" w14:textId="77777777" w:rsidR="007B47E2" w:rsidRDefault="000C44EF">
      <w:pPr>
        <w:spacing w:after="0"/>
        <w:rPr>
          <w:b/>
          <w:sz w:val="24"/>
          <w:szCs w:val="24"/>
        </w:rPr>
      </w:pPr>
      <w:r>
        <w:rPr>
          <w:b/>
          <w:sz w:val="24"/>
          <w:szCs w:val="24"/>
        </w:rPr>
        <w:t>Epleplukker</w:t>
      </w:r>
      <w:r>
        <w:rPr>
          <w:noProof/>
        </w:rPr>
        <w:drawing>
          <wp:anchor distT="0" distB="0" distL="114300" distR="114300" simplePos="0" relativeHeight="251664384" behindDoc="0" locked="0" layoutInCell="1" hidden="0" allowOverlap="1" wp14:anchorId="5DC38868" wp14:editId="3154E363">
            <wp:simplePos x="0" y="0"/>
            <wp:positionH relativeFrom="column">
              <wp:posOffset>1</wp:posOffset>
            </wp:positionH>
            <wp:positionV relativeFrom="paragraph">
              <wp:posOffset>0</wp:posOffset>
            </wp:positionV>
            <wp:extent cx="2604322" cy="1828976"/>
            <wp:effectExtent l="0" t="0" r="0" b="0"/>
            <wp:wrapSquare wrapText="bothSides" distT="0" distB="0" distL="114300" distR="114300"/>
            <wp:docPr id="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t="6385"/>
                    <a:stretch>
                      <a:fillRect/>
                    </a:stretch>
                  </pic:blipFill>
                  <pic:spPr>
                    <a:xfrm>
                      <a:off x="0" y="0"/>
                      <a:ext cx="2604322" cy="1828976"/>
                    </a:xfrm>
                    <a:prstGeom prst="rect">
                      <a:avLst/>
                    </a:prstGeom>
                    <a:ln/>
                  </pic:spPr>
                </pic:pic>
              </a:graphicData>
            </a:graphic>
          </wp:anchor>
        </w:drawing>
      </w:r>
    </w:p>
    <w:p w14:paraId="43A4F3D4" w14:textId="77777777" w:rsidR="007B47E2" w:rsidRDefault="000C44EF">
      <w:pPr>
        <w:spacing w:after="0"/>
        <w:rPr>
          <w:sz w:val="24"/>
          <w:szCs w:val="24"/>
        </w:rPr>
      </w:pPr>
      <w:r>
        <w:rPr>
          <w:sz w:val="24"/>
          <w:szCs w:val="24"/>
        </w:rPr>
        <w:t xml:space="preserve">Hågen Valstad på </w:t>
      </w:r>
      <w:proofErr w:type="spellStart"/>
      <w:r>
        <w:rPr>
          <w:sz w:val="24"/>
          <w:szCs w:val="24"/>
        </w:rPr>
        <w:t>Hollan</w:t>
      </w:r>
      <w:proofErr w:type="spellEnd"/>
      <w:r>
        <w:rPr>
          <w:sz w:val="24"/>
          <w:szCs w:val="24"/>
        </w:rPr>
        <w:t xml:space="preserve"> Østre plantet mange epletrær tidlig på 1950-tallet for produksjon og salg av epler. Da var det fint å ha gode hjelpemidler! Reima ble plassert rundt nakken, og eplene ble lagt ned i veska straks de ble plukket. </w:t>
      </w:r>
      <w:r>
        <w:rPr>
          <w:sz w:val="24"/>
          <w:szCs w:val="24"/>
        </w:rPr>
        <w:t xml:space="preserve">Et praktisk redskap når man står i en stige eller har klatret opp i et tre, da man kan oppbevare mange epler der uten å måtte flytte på seg. For å tømme den løsnet man reima slik at lerretsposen åpner seg nederst, og slapp eplene forsiktig ned i trekasser </w:t>
      </w:r>
      <w:r>
        <w:rPr>
          <w:sz w:val="24"/>
          <w:szCs w:val="24"/>
        </w:rPr>
        <w:t>som ble oppbevart på buret. Da luktet det godt på buret, minnes Henrik. Epleplukkeren er antakelig innkjøpt på 50-tallet, og er fortsatt litt i bruk.</w:t>
      </w:r>
    </w:p>
    <w:p w14:paraId="2A2AF5BE" w14:textId="77777777" w:rsidR="007B47E2" w:rsidRDefault="007B47E2">
      <w:pPr>
        <w:spacing w:after="0"/>
        <w:rPr>
          <w:sz w:val="24"/>
          <w:szCs w:val="24"/>
        </w:rPr>
      </w:pPr>
    </w:p>
    <w:p w14:paraId="4D2238D0" w14:textId="77777777" w:rsidR="007B47E2" w:rsidRDefault="000C44EF">
      <w:pPr>
        <w:spacing w:after="0"/>
        <w:rPr>
          <w:b/>
          <w:sz w:val="24"/>
          <w:szCs w:val="24"/>
        </w:rPr>
      </w:pPr>
      <w:r>
        <w:rPr>
          <w:b/>
          <w:sz w:val="24"/>
          <w:szCs w:val="24"/>
        </w:rPr>
        <w:t>Brødspade</w:t>
      </w:r>
    </w:p>
    <w:p w14:paraId="34EA65A5" w14:textId="77777777" w:rsidR="007B47E2" w:rsidRDefault="000C44EF">
      <w:pPr>
        <w:spacing w:after="0"/>
        <w:rPr>
          <w:sz w:val="24"/>
          <w:szCs w:val="24"/>
        </w:rPr>
      </w:pPr>
      <w:r>
        <w:rPr>
          <w:sz w:val="24"/>
          <w:szCs w:val="24"/>
        </w:rPr>
        <w:t>Brukt til å ta brød ut av vedfyrt ovn</w:t>
      </w:r>
    </w:p>
    <w:p w14:paraId="1F4A3BDE" w14:textId="77777777" w:rsidR="007B47E2" w:rsidRDefault="007B47E2">
      <w:pPr>
        <w:spacing w:after="0"/>
        <w:rPr>
          <w:sz w:val="24"/>
          <w:szCs w:val="24"/>
        </w:rPr>
      </w:pPr>
    </w:p>
    <w:p w14:paraId="7DE76DB7" w14:textId="77777777" w:rsidR="007B47E2" w:rsidRDefault="000C44EF">
      <w:pPr>
        <w:spacing w:after="0"/>
        <w:rPr>
          <w:b/>
          <w:sz w:val="24"/>
          <w:szCs w:val="24"/>
        </w:rPr>
      </w:pPr>
      <w:r>
        <w:rPr>
          <w:b/>
          <w:sz w:val="24"/>
          <w:szCs w:val="24"/>
        </w:rPr>
        <w:t>Syltepresse</w:t>
      </w:r>
    </w:p>
    <w:p w14:paraId="3268FCEB" w14:textId="77777777" w:rsidR="007B47E2" w:rsidRDefault="000C44EF">
      <w:pPr>
        <w:spacing w:after="0"/>
        <w:rPr>
          <w:sz w:val="24"/>
          <w:szCs w:val="24"/>
        </w:rPr>
      </w:pPr>
      <w:r>
        <w:rPr>
          <w:sz w:val="24"/>
          <w:szCs w:val="24"/>
        </w:rPr>
        <w:t xml:space="preserve">Slike syltepresser ble mye brukt før de nye pressene med metallformer kom.  Hovedingrediensen var alltid svinekjøtt og -flesk, og mye krydder og kanskje flere ingredienser. Blandingen ble lagt i en tøypose og satt under press. </w:t>
      </w:r>
    </w:p>
    <w:p w14:paraId="00BB8B88" w14:textId="77777777" w:rsidR="007B47E2" w:rsidRDefault="007B47E2">
      <w:pPr>
        <w:spacing w:after="0"/>
        <w:rPr>
          <w:sz w:val="24"/>
          <w:szCs w:val="24"/>
        </w:rPr>
      </w:pPr>
    </w:p>
    <w:p w14:paraId="35E490D0" w14:textId="77777777" w:rsidR="007B47E2" w:rsidRDefault="000C44EF">
      <w:pPr>
        <w:spacing w:after="0"/>
        <w:rPr>
          <w:b/>
          <w:sz w:val="24"/>
          <w:szCs w:val="24"/>
        </w:rPr>
      </w:pPr>
      <w:proofErr w:type="spellStart"/>
      <w:r>
        <w:rPr>
          <w:b/>
          <w:sz w:val="24"/>
          <w:szCs w:val="24"/>
        </w:rPr>
        <w:t>Treause</w:t>
      </w:r>
      <w:proofErr w:type="spellEnd"/>
    </w:p>
    <w:p w14:paraId="1C943C14" w14:textId="77777777" w:rsidR="007B47E2" w:rsidRDefault="000C44EF">
      <w:pPr>
        <w:spacing w:after="0"/>
        <w:rPr>
          <w:sz w:val="24"/>
          <w:szCs w:val="24"/>
        </w:rPr>
      </w:pPr>
      <w:r>
        <w:rPr>
          <w:sz w:val="24"/>
          <w:szCs w:val="24"/>
        </w:rPr>
        <w:t>Brukt til mjøl og g</w:t>
      </w:r>
      <w:r>
        <w:rPr>
          <w:sz w:val="24"/>
          <w:szCs w:val="24"/>
        </w:rPr>
        <w:t>rovsalt</w:t>
      </w:r>
    </w:p>
    <w:p w14:paraId="7DD19943" w14:textId="77777777" w:rsidR="007B47E2" w:rsidRDefault="007B47E2">
      <w:pPr>
        <w:spacing w:after="0"/>
        <w:rPr>
          <w:sz w:val="24"/>
          <w:szCs w:val="24"/>
        </w:rPr>
      </w:pPr>
    </w:p>
    <w:p w14:paraId="6CF1A2E9" w14:textId="77777777" w:rsidR="007B47E2" w:rsidRDefault="000C44EF">
      <w:pPr>
        <w:spacing w:after="0"/>
        <w:rPr>
          <w:b/>
          <w:sz w:val="24"/>
          <w:szCs w:val="24"/>
        </w:rPr>
      </w:pPr>
      <w:r>
        <w:rPr>
          <w:b/>
          <w:sz w:val="24"/>
          <w:szCs w:val="24"/>
        </w:rPr>
        <w:t>Kornause</w:t>
      </w:r>
    </w:p>
    <w:p w14:paraId="0D03C35A" w14:textId="77777777" w:rsidR="007B47E2" w:rsidRDefault="000C44EF">
      <w:pPr>
        <w:spacing w:after="0"/>
        <w:rPr>
          <w:sz w:val="24"/>
          <w:szCs w:val="24"/>
        </w:rPr>
      </w:pPr>
      <w:proofErr w:type="spellStart"/>
      <w:r>
        <w:rPr>
          <w:sz w:val="24"/>
          <w:szCs w:val="24"/>
        </w:rPr>
        <w:t>Treause</w:t>
      </w:r>
      <w:proofErr w:type="spellEnd"/>
      <w:r>
        <w:rPr>
          <w:sz w:val="24"/>
          <w:szCs w:val="24"/>
        </w:rPr>
        <w:t xml:space="preserve"> laget av ett emne.</w:t>
      </w:r>
    </w:p>
    <w:p w14:paraId="646A0D2A" w14:textId="77777777" w:rsidR="007B47E2" w:rsidRDefault="000C44EF">
      <w:pPr>
        <w:spacing w:after="0"/>
        <w:rPr>
          <w:sz w:val="24"/>
          <w:szCs w:val="24"/>
        </w:rPr>
      </w:pPr>
      <w:r>
        <w:rPr>
          <w:sz w:val="24"/>
          <w:szCs w:val="24"/>
        </w:rPr>
        <w:lastRenderedPageBreak/>
        <w:t xml:space="preserve">Slike auser ble antakelig brukt til flere formål, men sannsynligvis til korn. </w:t>
      </w:r>
    </w:p>
    <w:p w14:paraId="5387EA4F" w14:textId="77777777" w:rsidR="007B47E2" w:rsidRDefault="007B47E2">
      <w:pPr>
        <w:spacing w:after="0"/>
        <w:rPr>
          <w:sz w:val="24"/>
          <w:szCs w:val="24"/>
        </w:rPr>
      </w:pPr>
    </w:p>
    <w:p w14:paraId="2034C1AD" w14:textId="77777777" w:rsidR="007B47E2" w:rsidRDefault="000C44EF">
      <w:pPr>
        <w:spacing w:after="0"/>
        <w:rPr>
          <w:i/>
          <w:sz w:val="24"/>
          <w:szCs w:val="24"/>
        </w:rPr>
      </w:pPr>
      <w:r>
        <w:rPr>
          <w:i/>
          <w:sz w:val="24"/>
          <w:szCs w:val="24"/>
        </w:rPr>
        <w:t>Utlånt av Heidi og Henrik Valstad</w:t>
      </w:r>
    </w:p>
    <w:p w14:paraId="22F6CFAF" w14:textId="77777777" w:rsidR="007B47E2" w:rsidRDefault="007B47E2">
      <w:pPr>
        <w:spacing w:after="0"/>
        <w:rPr>
          <w:sz w:val="24"/>
          <w:szCs w:val="24"/>
        </w:rPr>
      </w:pPr>
    </w:p>
    <w:p w14:paraId="718A2B23" w14:textId="77777777" w:rsidR="007B47E2" w:rsidRDefault="007B47E2">
      <w:pPr>
        <w:spacing w:after="0"/>
        <w:rPr>
          <w:sz w:val="24"/>
          <w:szCs w:val="24"/>
        </w:rPr>
      </w:pPr>
    </w:p>
    <w:p w14:paraId="5CA5D141" w14:textId="77777777" w:rsidR="007B47E2" w:rsidRDefault="000C44EF">
      <w:pPr>
        <w:spacing w:after="0"/>
        <w:rPr>
          <w:sz w:val="24"/>
          <w:szCs w:val="24"/>
        </w:rPr>
      </w:pPr>
      <w:r>
        <w:rPr>
          <w:noProof/>
          <w:sz w:val="24"/>
          <w:szCs w:val="24"/>
        </w:rPr>
        <w:drawing>
          <wp:inline distT="0" distB="0" distL="0" distR="0" wp14:anchorId="20A40C22" wp14:editId="50722C8C">
            <wp:extent cx="5162704" cy="4138435"/>
            <wp:effectExtent l="0" t="0" r="0" b="0"/>
            <wp:docPr id="89" name="image22.jpg" descr="Et bilde som inneholder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2.jpg" descr="Et bilde som inneholder innendørs&#10;&#10;Automatisk generert beskrivelse"/>
                    <pic:cNvPicPr preferRelativeResize="0"/>
                  </pic:nvPicPr>
                  <pic:blipFill>
                    <a:blip r:embed="rId22"/>
                    <a:srcRect l="2298" t="578" r="4140" b="-578"/>
                    <a:stretch>
                      <a:fillRect/>
                    </a:stretch>
                  </pic:blipFill>
                  <pic:spPr>
                    <a:xfrm rot="5400000">
                      <a:off x="0" y="0"/>
                      <a:ext cx="5162704" cy="4138435"/>
                    </a:xfrm>
                    <a:prstGeom prst="rect">
                      <a:avLst/>
                    </a:prstGeom>
                    <a:ln/>
                  </pic:spPr>
                </pic:pic>
              </a:graphicData>
            </a:graphic>
          </wp:inline>
        </w:drawing>
      </w:r>
      <w:r>
        <w:rPr>
          <w:sz w:val="24"/>
          <w:szCs w:val="24"/>
        </w:rPr>
        <w:t xml:space="preserve">  </w:t>
      </w:r>
      <w:r>
        <w:rPr>
          <w:noProof/>
          <w:sz w:val="24"/>
          <w:szCs w:val="24"/>
        </w:rPr>
        <w:drawing>
          <wp:inline distT="0" distB="0" distL="0" distR="0" wp14:anchorId="4723D98A" wp14:editId="455D6570">
            <wp:extent cx="4069179" cy="2177198"/>
            <wp:effectExtent l="0" t="0" r="0" b="0"/>
            <wp:docPr id="90" name="image31.jpg" descr="Et bilde som inneholder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31.jpg" descr="Et bilde som inneholder innendørs&#10;&#10;Automatisk generert beskrivelse"/>
                    <pic:cNvPicPr preferRelativeResize="0"/>
                  </pic:nvPicPr>
                  <pic:blipFill>
                    <a:blip r:embed="rId23"/>
                    <a:srcRect t="28659"/>
                    <a:stretch>
                      <a:fillRect/>
                    </a:stretch>
                  </pic:blipFill>
                  <pic:spPr>
                    <a:xfrm rot="5400000">
                      <a:off x="0" y="0"/>
                      <a:ext cx="4069179" cy="2177198"/>
                    </a:xfrm>
                    <a:prstGeom prst="rect">
                      <a:avLst/>
                    </a:prstGeom>
                    <a:ln/>
                  </pic:spPr>
                </pic:pic>
              </a:graphicData>
            </a:graphic>
          </wp:inline>
        </w:drawing>
      </w:r>
    </w:p>
    <w:p w14:paraId="6059880C" w14:textId="77777777" w:rsidR="007B47E2" w:rsidRDefault="007B47E2">
      <w:pPr>
        <w:spacing w:after="0"/>
        <w:rPr>
          <w:sz w:val="24"/>
          <w:szCs w:val="24"/>
        </w:rPr>
      </w:pPr>
    </w:p>
    <w:p w14:paraId="65C5219A" w14:textId="77777777" w:rsidR="007B47E2" w:rsidRDefault="000C44EF">
      <w:pPr>
        <w:spacing w:after="0"/>
        <w:rPr>
          <w:b/>
          <w:sz w:val="24"/>
          <w:szCs w:val="24"/>
        </w:rPr>
      </w:pPr>
      <w:r>
        <w:rPr>
          <w:b/>
          <w:sz w:val="24"/>
          <w:szCs w:val="24"/>
        </w:rPr>
        <w:t>Forkle for enhver anledning</w:t>
      </w:r>
    </w:p>
    <w:p w14:paraId="56A70AB4" w14:textId="77777777" w:rsidR="007B47E2" w:rsidRDefault="000C44EF">
      <w:pPr>
        <w:spacing w:after="0"/>
        <w:rPr>
          <w:sz w:val="24"/>
          <w:szCs w:val="24"/>
        </w:rPr>
      </w:pPr>
      <w:r>
        <w:rPr>
          <w:sz w:val="24"/>
          <w:szCs w:val="24"/>
        </w:rPr>
        <w:t>Husmødrene på Skatval brukte forkle til hverdags og til fest.</w:t>
      </w:r>
      <w:r>
        <w:rPr>
          <w:sz w:val="24"/>
          <w:szCs w:val="24"/>
        </w:rPr>
        <w:t xml:space="preserve"> Et praktisk plagg som sparte klærne for flekker og slitasje. Her har vi samla en del forklær til forskjellig bruk. </w:t>
      </w:r>
    </w:p>
    <w:p w14:paraId="61527B99" w14:textId="77777777" w:rsidR="007B47E2" w:rsidRDefault="000C44EF">
      <w:pPr>
        <w:spacing w:after="0"/>
        <w:rPr>
          <w:sz w:val="24"/>
          <w:szCs w:val="24"/>
        </w:rPr>
      </w:pPr>
      <w:r>
        <w:rPr>
          <w:sz w:val="24"/>
          <w:szCs w:val="24"/>
        </w:rPr>
        <w:t>Det største heldekkende hvite forkleet var typisk i bruk av burkjerringa. Burkjerringer var kvinner som hadde ansvar for all maten på buret</w:t>
      </w:r>
      <w:r>
        <w:rPr>
          <w:sz w:val="24"/>
          <w:szCs w:val="24"/>
        </w:rPr>
        <w:t xml:space="preserve"> og som tok ledelsen for serveringa under bryllup og store fester i bygda. </w:t>
      </w:r>
    </w:p>
    <w:p w14:paraId="345C7F1D" w14:textId="77777777" w:rsidR="007B47E2" w:rsidRDefault="000C44EF">
      <w:pPr>
        <w:spacing w:after="0"/>
        <w:rPr>
          <w:sz w:val="24"/>
          <w:szCs w:val="24"/>
        </w:rPr>
      </w:pPr>
      <w:r>
        <w:rPr>
          <w:sz w:val="24"/>
          <w:szCs w:val="24"/>
        </w:rPr>
        <w:t>Volangforkleet passa sikkert bra til 50-tallets svingkjoler.</w:t>
      </w:r>
    </w:p>
    <w:p w14:paraId="5B854FE7" w14:textId="77777777" w:rsidR="007B47E2" w:rsidRDefault="000C44EF">
      <w:pPr>
        <w:spacing w:after="0"/>
        <w:rPr>
          <w:sz w:val="24"/>
          <w:szCs w:val="24"/>
        </w:rPr>
      </w:pPr>
      <w:r>
        <w:rPr>
          <w:sz w:val="24"/>
          <w:szCs w:val="24"/>
        </w:rPr>
        <w:t>Det enkle svarte forkleet ble brukt i begravelser.</w:t>
      </w:r>
    </w:p>
    <w:p w14:paraId="24573EFD" w14:textId="77777777" w:rsidR="007B47E2" w:rsidRDefault="000C44EF">
      <w:pPr>
        <w:spacing w:after="0"/>
        <w:rPr>
          <w:sz w:val="24"/>
          <w:szCs w:val="24"/>
        </w:rPr>
      </w:pPr>
      <w:r>
        <w:rPr>
          <w:sz w:val="24"/>
          <w:szCs w:val="24"/>
        </w:rPr>
        <w:t>Forklær til fest var pynta med hardangersøm eller heklekant, her (ov</w:t>
      </w:r>
      <w:r>
        <w:rPr>
          <w:sz w:val="24"/>
          <w:szCs w:val="24"/>
        </w:rPr>
        <w:t>er) har vi med et par slike som har tilhørt Eli Arnstad (senior).</w:t>
      </w:r>
    </w:p>
    <w:p w14:paraId="4218433B" w14:textId="77777777" w:rsidR="007B47E2" w:rsidRDefault="007B47E2">
      <w:pPr>
        <w:spacing w:after="0"/>
        <w:rPr>
          <w:sz w:val="24"/>
          <w:szCs w:val="24"/>
        </w:rPr>
      </w:pPr>
    </w:p>
    <w:p w14:paraId="37D807AD" w14:textId="77777777" w:rsidR="007B47E2" w:rsidRDefault="000C44EF">
      <w:pPr>
        <w:shd w:val="clear" w:color="auto" w:fill="FFFFFF"/>
        <w:spacing w:after="0"/>
        <w:rPr>
          <w:rFonts w:ascii="Times New Roman" w:eastAsia="Times New Roman" w:hAnsi="Times New Roman" w:cs="Times New Roman"/>
          <w:i/>
          <w:color w:val="222222"/>
          <w:sz w:val="24"/>
          <w:szCs w:val="24"/>
        </w:rPr>
      </w:pPr>
      <w:r>
        <w:rPr>
          <w:rFonts w:ascii="Times New Roman" w:eastAsia="Times New Roman" w:hAnsi="Times New Roman" w:cs="Times New Roman"/>
          <w:i/>
          <w:color w:val="222222"/>
          <w:sz w:val="24"/>
          <w:szCs w:val="24"/>
        </w:rPr>
        <w:t>Utlånt av Kristine Alstad</w:t>
      </w:r>
    </w:p>
    <w:p w14:paraId="75AB3822" w14:textId="77777777" w:rsidR="007B47E2" w:rsidRDefault="007B47E2">
      <w:pPr>
        <w:shd w:val="clear" w:color="auto" w:fill="FFFFFF"/>
        <w:spacing w:after="0"/>
        <w:rPr>
          <w:rFonts w:ascii="Times New Roman" w:eastAsia="Times New Roman" w:hAnsi="Times New Roman" w:cs="Times New Roman"/>
          <w:i/>
          <w:color w:val="222222"/>
          <w:sz w:val="24"/>
          <w:szCs w:val="24"/>
        </w:rPr>
      </w:pPr>
    </w:p>
    <w:p w14:paraId="44956AB6" w14:textId="77777777" w:rsidR="007B47E2" w:rsidRDefault="000C44EF">
      <w:pPr>
        <w:shd w:val="clear" w:color="auto" w:fill="FFFFFF"/>
        <w:spacing w:after="0"/>
        <w:rPr>
          <w:rFonts w:ascii="Times New Roman" w:eastAsia="Times New Roman" w:hAnsi="Times New Roman" w:cs="Times New Roman"/>
          <w:i/>
          <w:color w:val="222222"/>
          <w:sz w:val="24"/>
          <w:szCs w:val="24"/>
        </w:rPr>
      </w:pPr>
      <w:r>
        <w:rPr>
          <w:noProof/>
          <w:sz w:val="24"/>
          <w:szCs w:val="24"/>
        </w:rPr>
        <w:lastRenderedPageBreak/>
        <w:drawing>
          <wp:inline distT="0" distB="0" distL="0" distR="0" wp14:anchorId="2B095F84" wp14:editId="21A21F06">
            <wp:extent cx="3694046" cy="2770469"/>
            <wp:effectExtent l="0" t="0" r="0" b="0"/>
            <wp:docPr id="91" name="image25.jpg" descr="Et bilde som inneholder tilbehør, eske, bag&#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5.jpg" descr="Et bilde som inneholder tilbehør, eske, bag&#10;&#10;Automatisk generert beskrivelse"/>
                    <pic:cNvPicPr preferRelativeResize="0"/>
                  </pic:nvPicPr>
                  <pic:blipFill>
                    <a:blip r:embed="rId24"/>
                    <a:srcRect/>
                    <a:stretch>
                      <a:fillRect/>
                    </a:stretch>
                  </pic:blipFill>
                  <pic:spPr>
                    <a:xfrm rot="5400000">
                      <a:off x="0" y="0"/>
                      <a:ext cx="3694046" cy="2770469"/>
                    </a:xfrm>
                    <a:prstGeom prst="rect">
                      <a:avLst/>
                    </a:prstGeom>
                    <a:ln/>
                  </pic:spPr>
                </pic:pic>
              </a:graphicData>
            </a:graphic>
          </wp:inline>
        </w:drawing>
      </w:r>
      <w:r>
        <w:rPr>
          <w:rFonts w:ascii="Times New Roman" w:eastAsia="Times New Roman" w:hAnsi="Times New Roman" w:cs="Times New Roman"/>
          <w:i/>
          <w:color w:val="222222"/>
          <w:sz w:val="24"/>
          <w:szCs w:val="24"/>
        </w:rPr>
        <w:t xml:space="preserve">  </w:t>
      </w:r>
      <w:r>
        <w:rPr>
          <w:noProof/>
          <w:sz w:val="24"/>
          <w:szCs w:val="24"/>
        </w:rPr>
        <w:drawing>
          <wp:inline distT="0" distB="0" distL="0" distR="0" wp14:anchorId="638CFB60" wp14:editId="329475AE">
            <wp:extent cx="3669723" cy="2752228"/>
            <wp:effectExtent l="0" t="0" r="0" b="0"/>
            <wp:docPr id="93" name="image28.jpg" descr="Et bilde som inneholder innendørs, tilbehør&#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8.jpg" descr="Et bilde som inneholder innendørs, tilbehør&#10;&#10;Automatisk generert beskrivelse"/>
                    <pic:cNvPicPr preferRelativeResize="0"/>
                  </pic:nvPicPr>
                  <pic:blipFill>
                    <a:blip r:embed="rId25"/>
                    <a:srcRect/>
                    <a:stretch>
                      <a:fillRect/>
                    </a:stretch>
                  </pic:blipFill>
                  <pic:spPr>
                    <a:xfrm rot="5400000">
                      <a:off x="0" y="0"/>
                      <a:ext cx="3669723" cy="2752228"/>
                    </a:xfrm>
                    <a:prstGeom prst="rect">
                      <a:avLst/>
                    </a:prstGeom>
                    <a:ln/>
                  </pic:spPr>
                </pic:pic>
              </a:graphicData>
            </a:graphic>
          </wp:inline>
        </w:drawing>
      </w:r>
    </w:p>
    <w:p w14:paraId="332B936C" w14:textId="77777777" w:rsidR="007B47E2" w:rsidRDefault="007B47E2">
      <w:pPr>
        <w:shd w:val="clear" w:color="auto" w:fill="FFFFFF"/>
        <w:spacing w:after="0"/>
        <w:rPr>
          <w:rFonts w:ascii="Times New Roman" w:eastAsia="Times New Roman" w:hAnsi="Times New Roman" w:cs="Times New Roman"/>
          <w:b/>
          <w:color w:val="222222"/>
          <w:sz w:val="24"/>
          <w:szCs w:val="24"/>
        </w:rPr>
      </w:pPr>
    </w:p>
    <w:p w14:paraId="29C35EC4" w14:textId="77777777" w:rsidR="007B47E2" w:rsidRDefault="000C44EF">
      <w:pPr>
        <w:shd w:val="clear" w:color="auto" w:fill="FFFFFF"/>
        <w:spacing w:after="0"/>
        <w:rPr>
          <w:color w:val="222222"/>
          <w:sz w:val="24"/>
          <w:szCs w:val="24"/>
        </w:rPr>
      </w:pPr>
      <w:r>
        <w:rPr>
          <w:b/>
          <w:color w:val="222222"/>
          <w:sz w:val="24"/>
          <w:szCs w:val="24"/>
        </w:rPr>
        <w:t>Frakkeforkle</w:t>
      </w:r>
      <w:r>
        <w:rPr>
          <w:color w:val="222222"/>
          <w:sz w:val="24"/>
          <w:szCs w:val="24"/>
        </w:rPr>
        <w:t xml:space="preserve"> - Slike forklær ble brukt overalt på gårdene på Skatval når de gjorde «grovarbeid», </w:t>
      </w:r>
      <w:proofErr w:type="spellStart"/>
      <w:r>
        <w:rPr>
          <w:color w:val="222222"/>
          <w:sz w:val="24"/>
          <w:szCs w:val="24"/>
        </w:rPr>
        <w:t>feks</w:t>
      </w:r>
      <w:proofErr w:type="spellEnd"/>
      <w:r>
        <w:rPr>
          <w:color w:val="222222"/>
          <w:sz w:val="24"/>
          <w:szCs w:val="24"/>
        </w:rPr>
        <w:t>. slakt. Dette forkleet ble bruk på Forbord Søndre og er fra 30-40 tallet.</w:t>
      </w:r>
    </w:p>
    <w:p w14:paraId="47175873" w14:textId="77777777" w:rsidR="007B47E2" w:rsidRDefault="007B47E2">
      <w:pPr>
        <w:shd w:val="clear" w:color="auto" w:fill="FFFFFF"/>
        <w:spacing w:after="0"/>
        <w:rPr>
          <w:color w:val="222222"/>
          <w:sz w:val="24"/>
          <w:szCs w:val="24"/>
        </w:rPr>
      </w:pPr>
    </w:p>
    <w:p w14:paraId="65A9060C" w14:textId="77777777" w:rsidR="007B47E2" w:rsidRDefault="000C44EF">
      <w:pPr>
        <w:shd w:val="clear" w:color="auto" w:fill="FFFFFF"/>
        <w:spacing w:after="0" w:line="240" w:lineRule="auto"/>
        <w:rPr>
          <w:i/>
          <w:color w:val="222222"/>
          <w:sz w:val="24"/>
          <w:szCs w:val="24"/>
        </w:rPr>
      </w:pPr>
      <w:r>
        <w:rPr>
          <w:color w:val="222222"/>
          <w:sz w:val="24"/>
          <w:szCs w:val="24"/>
        </w:rPr>
        <w:t> </w:t>
      </w:r>
      <w:r>
        <w:rPr>
          <w:i/>
          <w:color w:val="222222"/>
          <w:sz w:val="24"/>
          <w:szCs w:val="24"/>
        </w:rPr>
        <w:t>Utlånt av Aud Brekken</w:t>
      </w:r>
    </w:p>
    <w:p w14:paraId="2059E522" w14:textId="77777777" w:rsidR="007B47E2" w:rsidRDefault="007B47E2">
      <w:pPr>
        <w:shd w:val="clear" w:color="auto" w:fill="FFFFFF"/>
        <w:spacing w:after="0" w:line="240" w:lineRule="auto"/>
        <w:rPr>
          <w:i/>
          <w:color w:val="222222"/>
          <w:sz w:val="24"/>
          <w:szCs w:val="24"/>
        </w:rPr>
      </w:pPr>
    </w:p>
    <w:p w14:paraId="33B81CF9" w14:textId="77777777" w:rsidR="007B47E2" w:rsidRDefault="007B47E2">
      <w:pPr>
        <w:shd w:val="clear" w:color="auto" w:fill="FFFFFF"/>
        <w:spacing w:after="0" w:line="240" w:lineRule="auto"/>
        <w:rPr>
          <w:i/>
          <w:color w:val="222222"/>
          <w:sz w:val="24"/>
          <w:szCs w:val="24"/>
        </w:rPr>
      </w:pPr>
    </w:p>
    <w:p w14:paraId="393C4B35" w14:textId="77777777" w:rsidR="007B47E2" w:rsidRDefault="007B47E2">
      <w:pPr>
        <w:spacing w:after="0"/>
        <w:rPr>
          <w:sz w:val="24"/>
          <w:szCs w:val="24"/>
        </w:rPr>
      </w:pPr>
    </w:p>
    <w:p w14:paraId="591E066C" w14:textId="77777777" w:rsidR="007B47E2" w:rsidRDefault="000C44EF">
      <w:pPr>
        <w:pBdr>
          <w:top w:val="nil"/>
          <w:left w:val="nil"/>
          <w:bottom w:val="nil"/>
          <w:right w:val="nil"/>
          <w:between w:val="nil"/>
        </w:pBdr>
        <w:shd w:val="clear" w:color="auto" w:fill="FFFFFF"/>
        <w:spacing w:line="240" w:lineRule="auto"/>
        <w:rPr>
          <w:b/>
          <w:color w:val="201F1E"/>
          <w:sz w:val="24"/>
          <w:szCs w:val="24"/>
        </w:rPr>
      </w:pPr>
      <w:r>
        <w:rPr>
          <w:b/>
          <w:color w:val="201F1E"/>
          <w:sz w:val="24"/>
          <w:szCs w:val="24"/>
        </w:rPr>
        <w:t xml:space="preserve"> </w:t>
      </w:r>
      <w:proofErr w:type="spellStart"/>
      <w:r>
        <w:rPr>
          <w:b/>
          <w:color w:val="201F1E"/>
          <w:sz w:val="24"/>
          <w:szCs w:val="24"/>
        </w:rPr>
        <w:t>Turru</w:t>
      </w:r>
      <w:proofErr w:type="spellEnd"/>
      <w:r>
        <w:rPr>
          <w:b/>
          <w:color w:val="201F1E"/>
          <w:sz w:val="24"/>
          <w:szCs w:val="24"/>
        </w:rPr>
        <w:t xml:space="preserve"> </w:t>
      </w:r>
      <w:r>
        <w:rPr>
          <w:noProof/>
        </w:rPr>
        <w:drawing>
          <wp:anchor distT="0" distB="0" distL="114300" distR="114300" simplePos="0" relativeHeight="251665408" behindDoc="0" locked="0" layoutInCell="1" hidden="0" allowOverlap="1" wp14:anchorId="04736BF5" wp14:editId="5B013E04">
            <wp:simplePos x="0" y="0"/>
            <wp:positionH relativeFrom="column">
              <wp:posOffset>40006</wp:posOffset>
            </wp:positionH>
            <wp:positionV relativeFrom="paragraph">
              <wp:posOffset>-36194</wp:posOffset>
            </wp:positionV>
            <wp:extent cx="3678555" cy="3759835"/>
            <wp:effectExtent l="0" t="0" r="0" b="0"/>
            <wp:wrapSquare wrapText="bothSides" distT="0" distB="0" distL="114300" distR="114300"/>
            <wp:docPr id="92" name="image30.jpg" descr="Et bilde som inneholder våpe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30.jpg" descr="Et bilde som inneholder våpen&#10;&#10;Automatisk generert beskrivelse"/>
                    <pic:cNvPicPr preferRelativeResize="0"/>
                  </pic:nvPicPr>
                  <pic:blipFill>
                    <a:blip r:embed="rId26"/>
                    <a:srcRect l="23518" r="3107"/>
                    <a:stretch>
                      <a:fillRect/>
                    </a:stretch>
                  </pic:blipFill>
                  <pic:spPr>
                    <a:xfrm rot="5400000">
                      <a:off x="0" y="0"/>
                      <a:ext cx="3678555" cy="3759835"/>
                    </a:xfrm>
                    <a:prstGeom prst="rect">
                      <a:avLst/>
                    </a:prstGeom>
                    <a:ln/>
                  </pic:spPr>
                </pic:pic>
              </a:graphicData>
            </a:graphic>
          </wp:anchor>
        </w:drawing>
      </w:r>
    </w:p>
    <w:p w14:paraId="6FE932BA"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 xml:space="preserve">Denne </w:t>
      </w:r>
      <w:proofErr w:type="spellStart"/>
      <w:r>
        <w:rPr>
          <w:color w:val="201F1E"/>
          <w:sz w:val="24"/>
          <w:szCs w:val="24"/>
        </w:rPr>
        <w:t>treredskapen</w:t>
      </w:r>
      <w:proofErr w:type="spellEnd"/>
      <w:r>
        <w:rPr>
          <w:color w:val="201F1E"/>
          <w:sz w:val="24"/>
          <w:szCs w:val="24"/>
        </w:rPr>
        <w:t xml:space="preserve"> ble brukt til å røre i vassgrauten</w:t>
      </w:r>
    </w:p>
    <w:p w14:paraId="604BED13"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5BD2D422" w14:textId="77777777" w:rsidR="007B47E2" w:rsidRDefault="000C44EF">
      <w:pPr>
        <w:pBdr>
          <w:top w:val="nil"/>
          <w:left w:val="nil"/>
          <w:bottom w:val="nil"/>
          <w:right w:val="nil"/>
          <w:between w:val="nil"/>
        </w:pBdr>
        <w:shd w:val="clear" w:color="auto" w:fill="FFFFFF"/>
        <w:spacing w:after="0" w:line="240" w:lineRule="auto"/>
        <w:rPr>
          <w:b/>
          <w:color w:val="201F1E"/>
          <w:sz w:val="24"/>
          <w:szCs w:val="24"/>
        </w:rPr>
      </w:pPr>
      <w:r>
        <w:rPr>
          <w:b/>
          <w:color w:val="201F1E"/>
          <w:sz w:val="24"/>
          <w:szCs w:val="24"/>
        </w:rPr>
        <w:t>T</w:t>
      </w:r>
      <w:r>
        <w:rPr>
          <w:b/>
          <w:color w:val="201F1E"/>
          <w:sz w:val="24"/>
          <w:szCs w:val="24"/>
        </w:rPr>
        <w:t>atervisper</w:t>
      </w:r>
    </w:p>
    <w:p w14:paraId="4220FB36"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Før i tida reiste det taterfolk rundt på gårdene og solgte slike visper.</w:t>
      </w:r>
    </w:p>
    <w:p w14:paraId="06521ED0"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1774BD06" w14:textId="77777777" w:rsidR="007B47E2" w:rsidRDefault="000C44EF">
      <w:pPr>
        <w:pBdr>
          <w:top w:val="nil"/>
          <w:left w:val="nil"/>
          <w:bottom w:val="nil"/>
          <w:right w:val="nil"/>
          <w:between w:val="nil"/>
        </w:pBdr>
        <w:shd w:val="clear" w:color="auto" w:fill="FFFFFF"/>
        <w:spacing w:after="0" w:line="240" w:lineRule="auto"/>
        <w:rPr>
          <w:b/>
          <w:color w:val="201F1E"/>
          <w:sz w:val="24"/>
          <w:szCs w:val="24"/>
        </w:rPr>
      </w:pPr>
      <w:r>
        <w:rPr>
          <w:b/>
          <w:color w:val="201F1E"/>
          <w:sz w:val="24"/>
          <w:szCs w:val="24"/>
        </w:rPr>
        <w:t xml:space="preserve">Hornskjeer </w:t>
      </w:r>
    </w:p>
    <w:p w14:paraId="74845024"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Desiree Hegge minnes at Olav Hegge brukte si at hornskjeene stammet fra </w:t>
      </w:r>
      <w:r>
        <w:rPr>
          <w:i/>
          <w:color w:val="201F1E"/>
          <w:sz w:val="24"/>
          <w:szCs w:val="24"/>
        </w:rPr>
        <w:t>før oppvaskmaskinens tidsalder.</w:t>
      </w:r>
      <w:r>
        <w:rPr>
          <w:color w:val="201F1E"/>
          <w:sz w:val="24"/>
          <w:szCs w:val="24"/>
        </w:rPr>
        <w:t> Da hadde alle egen skje til grauten. Etter bruk stakk man skjea inn i tømmerveggen, der den stod klar til neste gangs bruk, fortalte Olav Hegge.</w:t>
      </w:r>
    </w:p>
    <w:p w14:paraId="1303616D"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03BD5F41"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12FBED20" w14:textId="77777777" w:rsidR="007B47E2" w:rsidRDefault="000C44EF">
      <w:pPr>
        <w:pBdr>
          <w:top w:val="nil"/>
          <w:left w:val="nil"/>
          <w:bottom w:val="nil"/>
          <w:right w:val="nil"/>
          <w:between w:val="nil"/>
        </w:pBdr>
        <w:shd w:val="clear" w:color="auto" w:fill="FFFFFF"/>
        <w:spacing w:after="0" w:line="240" w:lineRule="auto"/>
        <w:rPr>
          <w:b/>
          <w:color w:val="201F1E"/>
          <w:sz w:val="24"/>
          <w:szCs w:val="24"/>
        </w:rPr>
      </w:pPr>
      <w:proofErr w:type="spellStart"/>
      <w:r>
        <w:rPr>
          <w:b/>
          <w:color w:val="201F1E"/>
          <w:sz w:val="24"/>
          <w:szCs w:val="24"/>
        </w:rPr>
        <w:t>Mjølsold</w:t>
      </w:r>
      <w:proofErr w:type="spellEnd"/>
    </w:p>
    <w:p w14:paraId="65C4940D"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proofErr w:type="spellStart"/>
      <w:r>
        <w:rPr>
          <w:color w:val="201F1E"/>
          <w:sz w:val="24"/>
          <w:szCs w:val="24"/>
        </w:rPr>
        <w:t>Melsikt</w:t>
      </w:r>
      <w:proofErr w:type="spellEnd"/>
      <w:r>
        <w:rPr>
          <w:color w:val="201F1E"/>
          <w:sz w:val="24"/>
          <w:szCs w:val="24"/>
        </w:rPr>
        <w:t xml:space="preserve"> i tre</w:t>
      </w:r>
    </w:p>
    <w:p w14:paraId="4170B61A"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521ABE6C" w14:textId="77777777" w:rsidR="000C44EF" w:rsidRDefault="000C44EF">
      <w:pPr>
        <w:pBdr>
          <w:top w:val="nil"/>
          <w:left w:val="nil"/>
          <w:bottom w:val="nil"/>
          <w:right w:val="nil"/>
          <w:between w:val="nil"/>
        </w:pBdr>
        <w:shd w:val="clear" w:color="auto" w:fill="FFFFFF"/>
        <w:spacing w:line="240" w:lineRule="auto"/>
        <w:rPr>
          <w:b/>
          <w:color w:val="201F1E"/>
          <w:sz w:val="24"/>
          <w:szCs w:val="24"/>
        </w:rPr>
      </w:pPr>
    </w:p>
    <w:p w14:paraId="3E2DFB6F" w14:textId="77777777" w:rsidR="000C44EF" w:rsidRDefault="000C44EF">
      <w:pPr>
        <w:pBdr>
          <w:top w:val="nil"/>
          <w:left w:val="nil"/>
          <w:bottom w:val="nil"/>
          <w:right w:val="nil"/>
          <w:between w:val="nil"/>
        </w:pBdr>
        <w:shd w:val="clear" w:color="auto" w:fill="FFFFFF"/>
        <w:spacing w:line="240" w:lineRule="auto"/>
        <w:rPr>
          <w:b/>
          <w:color w:val="201F1E"/>
          <w:sz w:val="24"/>
          <w:szCs w:val="24"/>
        </w:rPr>
      </w:pPr>
    </w:p>
    <w:p w14:paraId="1C06D532" w14:textId="670822DA" w:rsidR="007B47E2" w:rsidRDefault="000C44EF">
      <w:pPr>
        <w:pBdr>
          <w:top w:val="nil"/>
          <w:left w:val="nil"/>
          <w:bottom w:val="nil"/>
          <w:right w:val="nil"/>
          <w:between w:val="nil"/>
        </w:pBdr>
        <w:shd w:val="clear" w:color="auto" w:fill="FFFFFF"/>
        <w:spacing w:line="240" w:lineRule="auto"/>
        <w:rPr>
          <w:b/>
          <w:color w:val="201F1E"/>
          <w:sz w:val="24"/>
          <w:szCs w:val="24"/>
        </w:rPr>
      </w:pPr>
      <w:r>
        <w:rPr>
          <w:b/>
          <w:color w:val="201F1E"/>
          <w:sz w:val="24"/>
          <w:szCs w:val="24"/>
        </w:rPr>
        <w:lastRenderedPageBreak/>
        <w:t xml:space="preserve">Diverse kjøkkenutstyr fra Hegge </w:t>
      </w:r>
    </w:p>
    <w:p w14:paraId="4D2D9928" w14:textId="77777777" w:rsidR="007B47E2" w:rsidRDefault="000C44EF">
      <w:pPr>
        <w:pBdr>
          <w:top w:val="nil"/>
          <w:left w:val="nil"/>
          <w:bottom w:val="nil"/>
          <w:right w:val="nil"/>
          <w:between w:val="nil"/>
        </w:pBdr>
        <w:shd w:val="clear" w:color="auto" w:fill="FFFFFF"/>
        <w:spacing w:line="240" w:lineRule="auto"/>
        <w:rPr>
          <w:color w:val="201F1E"/>
          <w:sz w:val="24"/>
          <w:szCs w:val="24"/>
        </w:rPr>
      </w:pPr>
      <w:r>
        <w:rPr>
          <w:i/>
          <w:color w:val="201F1E"/>
          <w:sz w:val="24"/>
          <w:szCs w:val="24"/>
        </w:rPr>
        <w:t xml:space="preserve">Utlånt av Guri og Desiree Hegge </w:t>
      </w:r>
    </w:p>
    <w:p w14:paraId="695983FF" w14:textId="77777777" w:rsidR="007B47E2" w:rsidRDefault="007B47E2">
      <w:pPr>
        <w:pBdr>
          <w:top w:val="nil"/>
          <w:left w:val="nil"/>
          <w:bottom w:val="nil"/>
          <w:right w:val="nil"/>
          <w:between w:val="nil"/>
        </w:pBdr>
        <w:shd w:val="clear" w:color="auto" w:fill="FFFFFF"/>
        <w:spacing w:after="0" w:line="240" w:lineRule="auto"/>
        <w:rPr>
          <w:b/>
          <w:color w:val="201F1E"/>
          <w:sz w:val="24"/>
          <w:szCs w:val="24"/>
        </w:rPr>
      </w:pPr>
    </w:p>
    <w:p w14:paraId="2A29C021" w14:textId="77777777" w:rsidR="007B47E2" w:rsidRDefault="000C44EF">
      <w:pPr>
        <w:pBdr>
          <w:top w:val="nil"/>
          <w:left w:val="nil"/>
          <w:bottom w:val="nil"/>
          <w:right w:val="nil"/>
          <w:between w:val="nil"/>
        </w:pBdr>
        <w:shd w:val="clear" w:color="auto" w:fill="FFFFFF"/>
        <w:spacing w:after="0" w:line="240" w:lineRule="auto"/>
        <w:rPr>
          <w:b/>
          <w:color w:val="201F1E"/>
          <w:sz w:val="24"/>
          <w:szCs w:val="24"/>
        </w:rPr>
      </w:pPr>
      <w:r>
        <w:rPr>
          <w:b/>
          <w:color w:val="201F1E"/>
          <w:sz w:val="24"/>
          <w:szCs w:val="24"/>
        </w:rPr>
        <w:t>Matboks i tre</w:t>
      </w:r>
    </w:p>
    <w:p w14:paraId="1EBC7A72"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Den</w:t>
      </w:r>
      <w:r>
        <w:rPr>
          <w:color w:val="201F1E"/>
          <w:sz w:val="24"/>
          <w:szCs w:val="24"/>
        </w:rPr>
        <w:t xml:space="preserve">ne matboksen har tilhørt Olav Hegge. Olav brukte den da han gikk på </w:t>
      </w:r>
      <w:proofErr w:type="spellStart"/>
      <w:r>
        <w:rPr>
          <w:color w:val="201F1E"/>
          <w:sz w:val="24"/>
          <w:szCs w:val="24"/>
        </w:rPr>
        <w:t>Ragnheim</w:t>
      </w:r>
      <w:proofErr w:type="spellEnd"/>
      <w:r>
        <w:rPr>
          <w:color w:val="201F1E"/>
          <w:sz w:val="24"/>
          <w:szCs w:val="24"/>
        </w:rPr>
        <w:t xml:space="preserve"> skole. Skolematen var altså viktig den gang da som nå. Hva hadde du i matboksen din da du gikk på skolen? </w:t>
      </w:r>
    </w:p>
    <w:p w14:paraId="3FB233B1"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3275E3B2"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b/>
          <w:color w:val="201F1E"/>
          <w:sz w:val="24"/>
          <w:szCs w:val="24"/>
        </w:rPr>
        <w:t xml:space="preserve">Vass-sele eller </w:t>
      </w:r>
      <w:proofErr w:type="spellStart"/>
      <w:r>
        <w:rPr>
          <w:b/>
          <w:color w:val="201F1E"/>
          <w:sz w:val="24"/>
          <w:szCs w:val="24"/>
        </w:rPr>
        <w:t>vassåk</w:t>
      </w:r>
      <w:proofErr w:type="spellEnd"/>
      <w:r>
        <w:rPr>
          <w:color w:val="201F1E"/>
          <w:sz w:val="24"/>
          <w:szCs w:val="24"/>
        </w:rPr>
        <w:t> – fra Hegge</w:t>
      </w:r>
    </w:p>
    <w:p w14:paraId="6FACE7B2"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5741952B"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proofErr w:type="spellStart"/>
      <w:r>
        <w:rPr>
          <w:b/>
          <w:color w:val="201F1E"/>
          <w:sz w:val="24"/>
          <w:szCs w:val="24"/>
        </w:rPr>
        <w:t>Trerive</w:t>
      </w:r>
      <w:proofErr w:type="spellEnd"/>
      <w:r>
        <w:rPr>
          <w:color w:val="201F1E"/>
          <w:sz w:val="24"/>
          <w:szCs w:val="24"/>
        </w:rPr>
        <w:t> </w:t>
      </w:r>
    </w:p>
    <w:p w14:paraId="0A04760E"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 xml:space="preserve">Denne </w:t>
      </w:r>
      <w:proofErr w:type="spellStart"/>
      <w:r>
        <w:rPr>
          <w:color w:val="201F1E"/>
          <w:sz w:val="24"/>
          <w:szCs w:val="24"/>
        </w:rPr>
        <w:t>treriva</w:t>
      </w:r>
      <w:proofErr w:type="spellEnd"/>
      <w:r>
        <w:rPr>
          <w:color w:val="201F1E"/>
          <w:sz w:val="24"/>
          <w:szCs w:val="24"/>
        </w:rPr>
        <w:t xml:space="preserve"> stammer fra </w:t>
      </w:r>
      <w:proofErr w:type="spellStart"/>
      <w:r>
        <w:rPr>
          <w:color w:val="201F1E"/>
          <w:sz w:val="24"/>
          <w:szCs w:val="24"/>
        </w:rPr>
        <w:t>Heggesbakken</w:t>
      </w:r>
      <w:proofErr w:type="spellEnd"/>
      <w:r>
        <w:rPr>
          <w:color w:val="201F1E"/>
          <w:sz w:val="24"/>
          <w:szCs w:val="24"/>
        </w:rPr>
        <w:t xml:space="preserve"> – et småbruk som lå under Hegge Nordre på Skatval. Rive-tindene skulle spikkes fra et hardt treslag som tålte hard belastning. Kan det ha vært hegg, spør Guri Hegge i Skatval bygdekvinnelag. Hun husker ikke helt, kans</w:t>
      </w:r>
      <w:r>
        <w:rPr>
          <w:color w:val="201F1E"/>
          <w:sz w:val="24"/>
          <w:szCs w:val="24"/>
        </w:rPr>
        <w:t>kje du vet?</w:t>
      </w:r>
    </w:p>
    <w:p w14:paraId="6831ABFC"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549FC587" w14:textId="77777777" w:rsidR="007B47E2" w:rsidRDefault="000C44EF">
      <w:pPr>
        <w:pBdr>
          <w:top w:val="nil"/>
          <w:left w:val="nil"/>
          <w:bottom w:val="nil"/>
          <w:right w:val="nil"/>
          <w:between w:val="nil"/>
        </w:pBdr>
        <w:shd w:val="clear" w:color="auto" w:fill="FFFFFF"/>
        <w:spacing w:after="0" w:line="240" w:lineRule="auto"/>
        <w:rPr>
          <w:b/>
          <w:color w:val="201F1E"/>
          <w:sz w:val="24"/>
          <w:szCs w:val="24"/>
        </w:rPr>
      </w:pPr>
      <w:proofErr w:type="spellStart"/>
      <w:r>
        <w:rPr>
          <w:b/>
          <w:color w:val="201F1E"/>
          <w:sz w:val="24"/>
          <w:szCs w:val="24"/>
        </w:rPr>
        <w:t>Sluggu</w:t>
      </w:r>
      <w:proofErr w:type="spellEnd"/>
      <w:r>
        <w:rPr>
          <w:b/>
          <w:color w:val="201F1E"/>
          <w:sz w:val="24"/>
          <w:szCs w:val="24"/>
        </w:rPr>
        <w:t xml:space="preserve"> </w:t>
      </w:r>
    </w:p>
    <w:p w14:paraId="1069A3DD"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 xml:space="preserve">Denne </w:t>
      </w:r>
      <w:proofErr w:type="spellStart"/>
      <w:r>
        <w:rPr>
          <w:color w:val="201F1E"/>
          <w:sz w:val="24"/>
          <w:szCs w:val="24"/>
        </w:rPr>
        <w:t>sluggu</w:t>
      </w:r>
      <w:proofErr w:type="spellEnd"/>
      <w:r>
        <w:rPr>
          <w:color w:val="201F1E"/>
          <w:sz w:val="24"/>
          <w:szCs w:val="24"/>
        </w:rPr>
        <w:t xml:space="preserve"> hører til på gården Hegge. Med </w:t>
      </w:r>
      <w:proofErr w:type="spellStart"/>
      <w:r>
        <w:rPr>
          <w:color w:val="201F1E"/>
          <w:sz w:val="24"/>
          <w:szCs w:val="24"/>
        </w:rPr>
        <w:t>sluggu</w:t>
      </w:r>
      <w:proofErr w:type="spellEnd"/>
      <w:r>
        <w:rPr>
          <w:color w:val="201F1E"/>
          <w:sz w:val="24"/>
          <w:szCs w:val="24"/>
        </w:rPr>
        <w:t xml:space="preserve"> slo en over kornbånda som lå på låven, slik at kornet løsna fra båndet og kunne males til mel.</w:t>
      </w:r>
    </w:p>
    <w:p w14:paraId="3FC00444" w14:textId="77777777" w:rsidR="007B47E2" w:rsidRDefault="007B47E2">
      <w:pPr>
        <w:spacing w:after="0"/>
        <w:rPr>
          <w:sz w:val="24"/>
          <w:szCs w:val="24"/>
        </w:rPr>
      </w:pPr>
    </w:p>
    <w:p w14:paraId="44707A45"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2A0F938B"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rFonts w:ascii="Times New Roman" w:eastAsia="Times New Roman" w:hAnsi="Times New Roman" w:cs="Times New Roman"/>
          <w:noProof/>
          <w:color w:val="000000"/>
          <w:sz w:val="24"/>
          <w:szCs w:val="24"/>
        </w:rPr>
        <w:drawing>
          <wp:inline distT="0" distB="0" distL="0" distR="0" wp14:anchorId="59B4F924" wp14:editId="0EC6C42E">
            <wp:extent cx="3335916" cy="2743780"/>
            <wp:effectExtent l="0" t="0" r="0" b="0"/>
            <wp:docPr id="68" name="image19.jpg" descr="Et bilde som inneholder serviett, kurv&#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9.jpg" descr="Et bilde som inneholder serviett, kurv&#10;&#10;Automatisk generert beskrivelse"/>
                    <pic:cNvPicPr preferRelativeResize="0"/>
                  </pic:nvPicPr>
                  <pic:blipFill>
                    <a:blip r:embed="rId27"/>
                    <a:srcRect l="1163" r="7652"/>
                    <a:stretch>
                      <a:fillRect/>
                    </a:stretch>
                  </pic:blipFill>
                  <pic:spPr>
                    <a:xfrm rot="5400000">
                      <a:off x="0" y="0"/>
                      <a:ext cx="3335916" cy="2743780"/>
                    </a:xfrm>
                    <a:prstGeom prst="rect">
                      <a:avLst/>
                    </a:prstGeom>
                    <a:ln/>
                  </pic:spPr>
                </pic:pic>
              </a:graphicData>
            </a:graphic>
          </wp:inline>
        </w:drawing>
      </w:r>
      <w:r>
        <w:rPr>
          <w:color w:val="201F1E"/>
          <w:sz w:val="24"/>
          <w:szCs w:val="24"/>
        </w:rPr>
        <w:t xml:space="preserve"> </w:t>
      </w:r>
      <w:r>
        <w:rPr>
          <w:rFonts w:ascii="Times New Roman" w:eastAsia="Times New Roman" w:hAnsi="Times New Roman" w:cs="Times New Roman"/>
          <w:noProof/>
          <w:color w:val="000000"/>
          <w:sz w:val="24"/>
          <w:szCs w:val="24"/>
        </w:rPr>
        <w:drawing>
          <wp:inline distT="0" distB="0" distL="0" distR="0" wp14:anchorId="7A60D3FA" wp14:editId="6FB111A8">
            <wp:extent cx="3357767" cy="2518265"/>
            <wp:effectExtent l="0" t="0" r="0" b="0"/>
            <wp:docPr id="70" name="image15.jpg" descr="Et bilde som inneholder vegg,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5.jpg" descr="Et bilde som inneholder vegg, innendørs&#10;&#10;Automatisk generert beskrivelse"/>
                    <pic:cNvPicPr preferRelativeResize="0"/>
                  </pic:nvPicPr>
                  <pic:blipFill>
                    <a:blip r:embed="rId28"/>
                    <a:srcRect/>
                    <a:stretch>
                      <a:fillRect/>
                    </a:stretch>
                  </pic:blipFill>
                  <pic:spPr>
                    <a:xfrm rot="5400000">
                      <a:off x="0" y="0"/>
                      <a:ext cx="3357767" cy="2518265"/>
                    </a:xfrm>
                    <a:prstGeom prst="rect">
                      <a:avLst/>
                    </a:prstGeom>
                    <a:ln/>
                  </pic:spPr>
                </pic:pic>
              </a:graphicData>
            </a:graphic>
          </wp:inline>
        </w:drawing>
      </w:r>
    </w:p>
    <w:p w14:paraId="329BF33E" w14:textId="77777777" w:rsidR="007B47E2" w:rsidRDefault="000C44EF">
      <w:pPr>
        <w:pBdr>
          <w:top w:val="nil"/>
          <w:left w:val="nil"/>
          <w:bottom w:val="nil"/>
          <w:right w:val="nil"/>
          <w:between w:val="nil"/>
        </w:pBdr>
        <w:shd w:val="clear" w:color="auto" w:fill="FFFFFF"/>
        <w:spacing w:after="0" w:line="240" w:lineRule="auto"/>
        <w:rPr>
          <w:b/>
          <w:color w:val="201F1E"/>
          <w:sz w:val="24"/>
          <w:szCs w:val="24"/>
        </w:rPr>
      </w:pPr>
      <w:r>
        <w:rPr>
          <w:b/>
          <w:color w:val="201F1E"/>
          <w:sz w:val="24"/>
          <w:szCs w:val="24"/>
        </w:rPr>
        <w:t>Sendingskorg</w:t>
      </w:r>
    </w:p>
    <w:p w14:paraId="23CF70C2"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 xml:space="preserve">Mat til bryllup og begravelser ble fraktet i slike sendingskorger. Denne sendingskorga har tilhørt Dagrunn </w:t>
      </w:r>
      <w:proofErr w:type="spellStart"/>
      <w:r>
        <w:rPr>
          <w:color w:val="201F1E"/>
          <w:sz w:val="24"/>
          <w:szCs w:val="24"/>
        </w:rPr>
        <w:t>Fløan</w:t>
      </w:r>
      <w:proofErr w:type="spellEnd"/>
      <w:r>
        <w:rPr>
          <w:color w:val="201F1E"/>
          <w:sz w:val="24"/>
          <w:szCs w:val="24"/>
        </w:rPr>
        <w:t>, mor til Guri Hegge.</w:t>
      </w:r>
    </w:p>
    <w:p w14:paraId="68259725"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05244A06" w14:textId="77777777" w:rsidR="007B47E2" w:rsidRDefault="000C44EF">
      <w:pPr>
        <w:pBdr>
          <w:top w:val="nil"/>
          <w:left w:val="nil"/>
          <w:bottom w:val="nil"/>
          <w:right w:val="nil"/>
          <w:between w:val="nil"/>
        </w:pBdr>
        <w:shd w:val="clear" w:color="auto" w:fill="FFFFFF"/>
        <w:spacing w:after="0" w:line="240" w:lineRule="auto"/>
        <w:rPr>
          <w:b/>
          <w:color w:val="201F1E"/>
          <w:sz w:val="24"/>
          <w:szCs w:val="24"/>
        </w:rPr>
      </w:pPr>
      <w:r>
        <w:rPr>
          <w:b/>
          <w:color w:val="201F1E"/>
          <w:sz w:val="24"/>
          <w:szCs w:val="24"/>
        </w:rPr>
        <w:t>Smørform</w:t>
      </w:r>
    </w:p>
    <w:p w14:paraId="5C388B04"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Inni smørforma kan du lese baklengs O.H. og 24.12.45. Initialene står for Ole Hegge, som var bestefaren til Olav</w:t>
      </w:r>
      <w:r>
        <w:rPr>
          <w:color w:val="201F1E"/>
          <w:sz w:val="24"/>
          <w:szCs w:val="24"/>
        </w:rPr>
        <w:t xml:space="preserve"> Hegge. Trolig fikk han den til jul i 1945, forteller Guri Hegge i Skatval bygdekvinnelag. Smøret fikk mønster fra forma, det var vanlig med mønster i smøret til jul.</w:t>
      </w:r>
    </w:p>
    <w:p w14:paraId="0039F332"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4A33775E"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33771F73"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 xml:space="preserve">                                                                                      </w:t>
      </w:r>
    </w:p>
    <w:p w14:paraId="7BFE5FE2"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b/>
          <w:color w:val="201F1E"/>
          <w:sz w:val="24"/>
          <w:szCs w:val="24"/>
        </w:rPr>
        <w:lastRenderedPageBreak/>
        <w:t>Vaskemiddel og skurekost</w:t>
      </w:r>
      <w:r>
        <w:rPr>
          <w:color w:val="201F1E"/>
          <w:sz w:val="24"/>
          <w:szCs w:val="24"/>
        </w:rPr>
        <w:t> </w:t>
      </w:r>
      <w:r>
        <w:rPr>
          <w:noProof/>
        </w:rPr>
        <w:drawing>
          <wp:anchor distT="0" distB="0" distL="114300" distR="114300" simplePos="0" relativeHeight="251666432" behindDoc="0" locked="0" layoutInCell="1" hidden="0" allowOverlap="1" wp14:anchorId="76FF5356" wp14:editId="3C2D0D71">
            <wp:simplePos x="0" y="0"/>
            <wp:positionH relativeFrom="column">
              <wp:posOffset>2963545</wp:posOffset>
            </wp:positionH>
            <wp:positionV relativeFrom="paragraph">
              <wp:posOffset>139700</wp:posOffset>
            </wp:positionV>
            <wp:extent cx="3771900" cy="3120390"/>
            <wp:effectExtent l="0" t="0" r="0" b="0"/>
            <wp:wrapSquare wrapText="bothSides" distT="0" distB="0" distL="114300" distR="114300"/>
            <wp:docPr id="73" name="image17.jpg" descr="Et bilde som inneholder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7.jpg" descr="Et bilde som inneholder innendørs&#10;&#10;Automatisk generert beskrivelse"/>
                    <pic:cNvPicPr preferRelativeResize="0"/>
                  </pic:nvPicPr>
                  <pic:blipFill>
                    <a:blip r:embed="rId29"/>
                    <a:srcRect l="9338"/>
                    <a:stretch>
                      <a:fillRect/>
                    </a:stretch>
                  </pic:blipFill>
                  <pic:spPr>
                    <a:xfrm rot="5400000">
                      <a:off x="0" y="0"/>
                      <a:ext cx="3771900" cy="3120390"/>
                    </a:xfrm>
                    <a:prstGeom prst="rect">
                      <a:avLst/>
                    </a:prstGeom>
                    <a:ln/>
                  </pic:spPr>
                </pic:pic>
              </a:graphicData>
            </a:graphic>
          </wp:anchor>
        </w:drawing>
      </w:r>
    </w:p>
    <w:p w14:paraId="68B14A86"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t xml:space="preserve">På buret på Hegge samla Olav Hegge mye rart som bygdekvinner på Skatval brukte daglig. Noen som kjenner igjen vaskemidlet PEP og </w:t>
      </w:r>
      <w:proofErr w:type="spellStart"/>
      <w:r>
        <w:rPr>
          <w:color w:val="201F1E"/>
          <w:sz w:val="24"/>
          <w:szCs w:val="24"/>
        </w:rPr>
        <w:t>Persil</w:t>
      </w:r>
      <w:proofErr w:type="spellEnd"/>
      <w:r>
        <w:rPr>
          <w:color w:val="201F1E"/>
          <w:sz w:val="24"/>
          <w:szCs w:val="24"/>
        </w:rPr>
        <w:t>?</w:t>
      </w:r>
    </w:p>
    <w:p w14:paraId="7484E665" w14:textId="77777777" w:rsidR="007B47E2" w:rsidRDefault="007B47E2">
      <w:pPr>
        <w:pBdr>
          <w:top w:val="nil"/>
          <w:left w:val="nil"/>
          <w:bottom w:val="nil"/>
          <w:right w:val="nil"/>
          <w:between w:val="nil"/>
        </w:pBdr>
        <w:shd w:val="clear" w:color="auto" w:fill="FFFFFF"/>
        <w:spacing w:after="0" w:line="240" w:lineRule="auto"/>
        <w:rPr>
          <w:color w:val="201F1E"/>
          <w:sz w:val="24"/>
          <w:szCs w:val="24"/>
        </w:rPr>
      </w:pPr>
    </w:p>
    <w:p w14:paraId="2987AA3A" w14:textId="77777777" w:rsidR="007B47E2" w:rsidRDefault="000C44EF">
      <w:pPr>
        <w:spacing w:after="0"/>
        <w:rPr>
          <w:b/>
          <w:color w:val="201F1E"/>
          <w:sz w:val="24"/>
          <w:szCs w:val="24"/>
          <w:highlight w:val="white"/>
        </w:rPr>
      </w:pPr>
      <w:r>
        <w:rPr>
          <w:b/>
          <w:color w:val="201F1E"/>
          <w:sz w:val="24"/>
          <w:szCs w:val="24"/>
          <w:highlight w:val="white"/>
        </w:rPr>
        <w:t>Saftkoker</w:t>
      </w:r>
    </w:p>
    <w:p w14:paraId="549A3E86" w14:textId="77777777" w:rsidR="007B47E2" w:rsidRDefault="000C44EF">
      <w:pPr>
        <w:spacing w:after="0"/>
        <w:rPr>
          <w:color w:val="201F1E"/>
          <w:sz w:val="24"/>
          <w:szCs w:val="24"/>
          <w:highlight w:val="white"/>
        </w:rPr>
      </w:pPr>
      <w:r>
        <w:rPr>
          <w:color w:val="201F1E"/>
          <w:sz w:val="24"/>
          <w:szCs w:val="24"/>
          <w:highlight w:val="white"/>
        </w:rPr>
        <w:t>Kokende vann nederst.  Fyll bær og sukker i toppen. Safta havner i midten og tapp</w:t>
      </w:r>
      <w:r>
        <w:rPr>
          <w:color w:val="201F1E"/>
          <w:sz w:val="24"/>
          <w:szCs w:val="24"/>
          <w:highlight w:val="white"/>
        </w:rPr>
        <w:t>es på flasker.</w:t>
      </w:r>
    </w:p>
    <w:p w14:paraId="3C5D7126" w14:textId="77777777" w:rsidR="007B47E2" w:rsidRDefault="007B47E2">
      <w:pPr>
        <w:spacing w:after="0"/>
        <w:rPr>
          <w:color w:val="201F1E"/>
          <w:sz w:val="24"/>
          <w:szCs w:val="24"/>
          <w:highlight w:val="white"/>
        </w:rPr>
      </w:pPr>
    </w:p>
    <w:p w14:paraId="67CA89CE" w14:textId="77777777" w:rsidR="007B47E2" w:rsidRDefault="000C44EF">
      <w:pPr>
        <w:spacing w:after="0"/>
        <w:rPr>
          <w:i/>
          <w:color w:val="201F1E"/>
          <w:sz w:val="24"/>
          <w:szCs w:val="24"/>
          <w:highlight w:val="white"/>
        </w:rPr>
      </w:pPr>
      <w:r>
        <w:rPr>
          <w:i/>
          <w:color w:val="201F1E"/>
          <w:sz w:val="24"/>
          <w:szCs w:val="24"/>
          <w:highlight w:val="white"/>
        </w:rPr>
        <w:t>Utlånt av Sigrid Alstad</w:t>
      </w:r>
    </w:p>
    <w:p w14:paraId="60159D38" w14:textId="77777777" w:rsidR="007B47E2" w:rsidRDefault="007B47E2">
      <w:pPr>
        <w:spacing w:after="0"/>
        <w:rPr>
          <w:i/>
          <w:color w:val="201F1E"/>
          <w:sz w:val="24"/>
          <w:szCs w:val="24"/>
          <w:highlight w:val="white"/>
        </w:rPr>
      </w:pPr>
    </w:p>
    <w:p w14:paraId="383D5113" w14:textId="77777777" w:rsidR="007B47E2" w:rsidRDefault="000C44EF">
      <w:pPr>
        <w:spacing w:after="0" w:line="240" w:lineRule="auto"/>
        <w:rPr>
          <w:color w:val="201F1E"/>
          <w:sz w:val="24"/>
          <w:szCs w:val="24"/>
          <w:highlight w:val="white"/>
        </w:rPr>
      </w:pPr>
      <w:r>
        <w:rPr>
          <w:b/>
          <w:color w:val="201F1E"/>
          <w:sz w:val="24"/>
          <w:szCs w:val="24"/>
          <w:highlight w:val="white"/>
        </w:rPr>
        <w:t>Strykejern</w:t>
      </w:r>
    </w:p>
    <w:p w14:paraId="235C16AD" w14:textId="77777777" w:rsidR="007B47E2" w:rsidRDefault="000C44EF">
      <w:pPr>
        <w:spacing w:after="0" w:line="240" w:lineRule="auto"/>
        <w:rPr>
          <w:color w:val="201F1E"/>
          <w:sz w:val="24"/>
          <w:szCs w:val="24"/>
          <w:highlight w:val="white"/>
        </w:rPr>
      </w:pPr>
      <w:r>
        <w:rPr>
          <w:color w:val="201F1E"/>
          <w:sz w:val="24"/>
          <w:szCs w:val="24"/>
          <w:highlight w:val="white"/>
        </w:rPr>
        <w:t>Varmes på vedovnen, tungt og grovt. Alder ukjent.</w:t>
      </w:r>
    </w:p>
    <w:p w14:paraId="1EDEBD59" w14:textId="77777777" w:rsidR="007B47E2" w:rsidRDefault="007B47E2">
      <w:pPr>
        <w:spacing w:after="0" w:line="240" w:lineRule="auto"/>
        <w:rPr>
          <w:color w:val="201F1E"/>
          <w:sz w:val="24"/>
          <w:szCs w:val="24"/>
          <w:highlight w:val="white"/>
        </w:rPr>
      </w:pPr>
    </w:p>
    <w:p w14:paraId="6212B248" w14:textId="77777777" w:rsidR="007B47E2" w:rsidRDefault="000C44EF">
      <w:pPr>
        <w:spacing w:after="0" w:line="240" w:lineRule="auto"/>
        <w:rPr>
          <w:color w:val="201F1E"/>
          <w:sz w:val="24"/>
          <w:szCs w:val="24"/>
          <w:highlight w:val="white"/>
        </w:rPr>
      </w:pPr>
      <w:r>
        <w:rPr>
          <w:b/>
          <w:color w:val="201F1E"/>
          <w:sz w:val="24"/>
          <w:szCs w:val="24"/>
          <w:highlight w:val="white"/>
        </w:rPr>
        <w:t>Plommer, hermetiserte</w:t>
      </w:r>
      <w:r>
        <w:rPr>
          <w:color w:val="201F1E"/>
          <w:sz w:val="24"/>
          <w:szCs w:val="24"/>
          <w:highlight w:val="white"/>
        </w:rPr>
        <w:t xml:space="preserve"> </w:t>
      </w:r>
    </w:p>
    <w:p w14:paraId="024E61C8" w14:textId="77777777" w:rsidR="007B47E2" w:rsidRDefault="000C44EF">
      <w:pPr>
        <w:spacing w:after="0" w:line="240" w:lineRule="auto"/>
        <w:rPr>
          <w:color w:val="201F1E"/>
          <w:sz w:val="24"/>
          <w:szCs w:val="24"/>
          <w:highlight w:val="white"/>
        </w:rPr>
      </w:pPr>
      <w:r>
        <w:rPr>
          <w:color w:val="201F1E"/>
          <w:sz w:val="24"/>
          <w:szCs w:val="24"/>
          <w:highlight w:val="white"/>
        </w:rPr>
        <w:t xml:space="preserve">Fra slutten av nittitallet. Bra holdbarhet, har stått i en </w:t>
      </w:r>
      <w:proofErr w:type="spellStart"/>
      <w:r>
        <w:rPr>
          <w:color w:val="201F1E"/>
          <w:sz w:val="24"/>
          <w:szCs w:val="24"/>
          <w:highlight w:val="white"/>
        </w:rPr>
        <w:t>matkjeller</w:t>
      </w:r>
      <w:proofErr w:type="spellEnd"/>
      <w:r>
        <w:rPr>
          <w:color w:val="201F1E"/>
          <w:sz w:val="24"/>
          <w:szCs w:val="24"/>
          <w:highlight w:val="white"/>
        </w:rPr>
        <w:t>.</w:t>
      </w:r>
    </w:p>
    <w:p w14:paraId="1409DF2B" w14:textId="77777777" w:rsidR="007B47E2" w:rsidRDefault="007B47E2">
      <w:pPr>
        <w:spacing w:after="0" w:line="240" w:lineRule="auto"/>
        <w:rPr>
          <w:color w:val="201F1E"/>
          <w:sz w:val="24"/>
          <w:szCs w:val="24"/>
          <w:highlight w:val="white"/>
        </w:rPr>
      </w:pPr>
    </w:p>
    <w:p w14:paraId="59C3403A" w14:textId="77777777" w:rsidR="007B47E2" w:rsidRDefault="000C44EF">
      <w:pPr>
        <w:spacing w:after="0" w:line="240" w:lineRule="auto"/>
        <w:rPr>
          <w:b/>
          <w:color w:val="201F1E"/>
          <w:sz w:val="24"/>
          <w:szCs w:val="24"/>
          <w:highlight w:val="white"/>
        </w:rPr>
      </w:pPr>
      <w:r>
        <w:rPr>
          <w:b/>
          <w:color w:val="201F1E"/>
          <w:sz w:val="24"/>
          <w:szCs w:val="24"/>
          <w:highlight w:val="white"/>
        </w:rPr>
        <w:t>Fiskefat</w:t>
      </w:r>
    </w:p>
    <w:p w14:paraId="3283C61D" w14:textId="77777777" w:rsidR="007B47E2" w:rsidRDefault="000C44EF">
      <w:pPr>
        <w:spacing w:after="0" w:line="240" w:lineRule="auto"/>
        <w:rPr>
          <w:color w:val="201F1E"/>
          <w:sz w:val="24"/>
          <w:szCs w:val="24"/>
          <w:highlight w:val="white"/>
        </w:rPr>
      </w:pPr>
      <w:r>
        <w:rPr>
          <w:color w:val="201F1E"/>
          <w:sz w:val="24"/>
          <w:szCs w:val="24"/>
          <w:highlight w:val="white"/>
        </w:rPr>
        <w:t>Gammel årgang. Reparert med spiker/ståltråd i bunnen.</w:t>
      </w:r>
    </w:p>
    <w:p w14:paraId="04542699" w14:textId="77777777" w:rsidR="007B47E2" w:rsidRDefault="007B47E2">
      <w:pPr>
        <w:spacing w:after="0" w:line="240" w:lineRule="auto"/>
        <w:rPr>
          <w:color w:val="201F1E"/>
          <w:sz w:val="24"/>
          <w:szCs w:val="24"/>
          <w:highlight w:val="white"/>
        </w:rPr>
      </w:pPr>
    </w:p>
    <w:p w14:paraId="2B5969D0" w14:textId="77777777" w:rsidR="007B47E2" w:rsidRDefault="000C44EF">
      <w:pPr>
        <w:spacing w:after="0" w:line="240" w:lineRule="auto"/>
        <w:rPr>
          <w:i/>
          <w:color w:val="201F1E"/>
          <w:sz w:val="24"/>
          <w:szCs w:val="24"/>
          <w:highlight w:val="white"/>
        </w:rPr>
      </w:pPr>
      <w:r>
        <w:rPr>
          <w:i/>
          <w:color w:val="201F1E"/>
          <w:sz w:val="24"/>
          <w:szCs w:val="24"/>
          <w:highlight w:val="white"/>
        </w:rPr>
        <w:t>Utlånt av Kirsten E. Myhr</w:t>
      </w:r>
    </w:p>
    <w:p w14:paraId="203D2D2D" w14:textId="77777777" w:rsidR="007B47E2" w:rsidRDefault="007B47E2">
      <w:pPr>
        <w:rPr>
          <w:b/>
          <w:i/>
          <w:color w:val="FF0000"/>
          <w:sz w:val="28"/>
          <w:szCs w:val="28"/>
        </w:rPr>
      </w:pPr>
    </w:p>
    <w:p w14:paraId="65FADE4E" w14:textId="77777777" w:rsidR="007B47E2" w:rsidRDefault="000C44EF">
      <w:pPr>
        <w:pBdr>
          <w:top w:val="nil"/>
          <w:left w:val="nil"/>
          <w:bottom w:val="nil"/>
          <w:right w:val="nil"/>
          <w:between w:val="nil"/>
        </w:pBdr>
        <w:shd w:val="clear" w:color="auto" w:fill="FFFFFF"/>
        <w:spacing w:after="0" w:line="240" w:lineRule="auto"/>
        <w:rPr>
          <w:color w:val="201F1E"/>
          <w:sz w:val="28"/>
          <w:szCs w:val="28"/>
        </w:rPr>
      </w:pPr>
      <w:r>
        <w:rPr>
          <w:rFonts w:ascii="Times New Roman" w:eastAsia="Times New Roman" w:hAnsi="Times New Roman" w:cs="Times New Roman"/>
          <w:noProof/>
          <w:color w:val="000000"/>
          <w:sz w:val="28"/>
          <w:szCs w:val="28"/>
        </w:rPr>
        <w:drawing>
          <wp:inline distT="0" distB="0" distL="0" distR="0" wp14:anchorId="276983FD" wp14:editId="15F955E2">
            <wp:extent cx="6248242" cy="4462332"/>
            <wp:effectExtent l="0" t="0" r="0" b="0"/>
            <wp:docPr id="71" name="image16.jp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6.jpg" descr="Et bilde som inneholder tekst&#10;&#10;Automatisk generert beskrivelse"/>
                    <pic:cNvPicPr preferRelativeResize="0"/>
                  </pic:nvPicPr>
                  <pic:blipFill>
                    <a:blip r:embed="rId30"/>
                    <a:srcRect t="4783"/>
                    <a:stretch>
                      <a:fillRect/>
                    </a:stretch>
                  </pic:blipFill>
                  <pic:spPr>
                    <a:xfrm rot="10800000">
                      <a:off x="0" y="0"/>
                      <a:ext cx="6248242" cy="4462332"/>
                    </a:xfrm>
                    <a:prstGeom prst="rect">
                      <a:avLst/>
                    </a:prstGeom>
                    <a:ln/>
                  </pic:spPr>
                </pic:pic>
              </a:graphicData>
            </a:graphic>
          </wp:inline>
        </w:drawing>
      </w:r>
    </w:p>
    <w:p w14:paraId="642F30B3" w14:textId="77777777" w:rsidR="007B47E2" w:rsidRDefault="007B47E2">
      <w:pPr>
        <w:pBdr>
          <w:top w:val="nil"/>
          <w:left w:val="nil"/>
          <w:bottom w:val="nil"/>
          <w:right w:val="nil"/>
          <w:between w:val="nil"/>
        </w:pBdr>
        <w:shd w:val="clear" w:color="auto" w:fill="FFFFFF"/>
        <w:spacing w:after="0" w:line="240" w:lineRule="auto"/>
        <w:rPr>
          <w:color w:val="201F1E"/>
          <w:sz w:val="28"/>
          <w:szCs w:val="28"/>
        </w:rPr>
      </w:pPr>
    </w:p>
    <w:p w14:paraId="016C1F1E" w14:textId="77777777" w:rsidR="007B47E2" w:rsidRDefault="000C44EF">
      <w:pPr>
        <w:pBdr>
          <w:top w:val="nil"/>
          <w:left w:val="nil"/>
          <w:bottom w:val="nil"/>
          <w:right w:val="nil"/>
          <w:between w:val="nil"/>
        </w:pBdr>
        <w:shd w:val="clear" w:color="auto" w:fill="FFFFFF"/>
        <w:spacing w:after="0" w:line="240" w:lineRule="auto"/>
        <w:rPr>
          <w:b/>
          <w:color w:val="201F1E"/>
          <w:sz w:val="24"/>
          <w:szCs w:val="24"/>
        </w:rPr>
      </w:pPr>
      <w:r>
        <w:rPr>
          <w:b/>
          <w:color w:val="201F1E"/>
          <w:sz w:val="24"/>
          <w:szCs w:val="24"/>
        </w:rPr>
        <w:t xml:space="preserve">Nøstepinne </w:t>
      </w:r>
    </w:p>
    <w:p w14:paraId="2BF27E71" w14:textId="77777777" w:rsidR="007B47E2" w:rsidRDefault="000C44EF">
      <w:pPr>
        <w:pBdr>
          <w:top w:val="nil"/>
          <w:left w:val="nil"/>
          <w:bottom w:val="nil"/>
          <w:right w:val="nil"/>
          <w:between w:val="nil"/>
        </w:pBdr>
        <w:shd w:val="clear" w:color="auto" w:fill="FFFFFF"/>
        <w:spacing w:after="0" w:line="240" w:lineRule="auto"/>
        <w:rPr>
          <w:color w:val="201F1E"/>
          <w:sz w:val="24"/>
          <w:szCs w:val="24"/>
        </w:rPr>
      </w:pPr>
      <w:r>
        <w:rPr>
          <w:color w:val="201F1E"/>
          <w:sz w:val="24"/>
          <w:szCs w:val="24"/>
        </w:rPr>
        <w:lastRenderedPageBreak/>
        <w:t>Da hun var lita brukte hun denne «nøstepinnen» som rangle. Nøstepinnen hadde trekuler som </w:t>
      </w:r>
      <w:r>
        <w:rPr>
          <w:i/>
          <w:color w:val="201F1E"/>
          <w:sz w:val="24"/>
          <w:szCs w:val="24"/>
        </w:rPr>
        <w:t>rangla</w:t>
      </w:r>
      <w:r>
        <w:rPr>
          <w:color w:val="201F1E"/>
          <w:sz w:val="24"/>
          <w:szCs w:val="24"/>
        </w:rPr>
        <w:t> når tjenestejentene nøsta garn. Ble det stopp i arbeidet hørte husmora dette med en gang, så det ble sjelden unødvendige pauser i arbeidet, forteller Guri Hegg</w:t>
      </w:r>
      <w:r>
        <w:rPr>
          <w:color w:val="201F1E"/>
          <w:sz w:val="24"/>
          <w:szCs w:val="24"/>
        </w:rPr>
        <w:t xml:space="preserve">e i Skatval bygdekvinnelag. </w:t>
      </w:r>
    </w:p>
    <w:p w14:paraId="10E985E7" w14:textId="77777777" w:rsidR="007B47E2" w:rsidRDefault="007B47E2">
      <w:pPr>
        <w:spacing w:after="0"/>
        <w:rPr>
          <w:sz w:val="24"/>
          <w:szCs w:val="24"/>
        </w:rPr>
      </w:pPr>
    </w:p>
    <w:p w14:paraId="69C2AD85" w14:textId="77777777" w:rsidR="007B47E2" w:rsidRDefault="000C44EF">
      <w:pPr>
        <w:rPr>
          <w:b/>
          <w:sz w:val="24"/>
          <w:szCs w:val="24"/>
        </w:rPr>
      </w:pPr>
      <w:r>
        <w:rPr>
          <w:b/>
          <w:sz w:val="24"/>
          <w:szCs w:val="24"/>
        </w:rPr>
        <w:t>Krage i nupereller</w:t>
      </w:r>
    </w:p>
    <w:p w14:paraId="6C87AB28" w14:textId="77777777" w:rsidR="007B47E2" w:rsidRDefault="000C44EF">
      <w:pPr>
        <w:rPr>
          <w:sz w:val="24"/>
          <w:szCs w:val="24"/>
        </w:rPr>
      </w:pPr>
      <w:r>
        <w:rPr>
          <w:sz w:val="24"/>
          <w:szCs w:val="24"/>
        </w:rPr>
        <w:t xml:space="preserve">Denne kragen er laget av Målfrid Ulvin (født Forbord) ca. i 1965. </w:t>
      </w:r>
    </w:p>
    <w:p w14:paraId="2BBE0BFA" w14:textId="77777777" w:rsidR="007B47E2" w:rsidRDefault="000C44EF">
      <w:pPr>
        <w:rPr>
          <w:sz w:val="24"/>
          <w:szCs w:val="24"/>
        </w:rPr>
      </w:pPr>
      <w:r>
        <w:rPr>
          <w:sz w:val="24"/>
          <w:szCs w:val="24"/>
        </w:rPr>
        <w:t>Slike krager ble mye brukt som pyntekrage på svarte kjoler.</w:t>
      </w:r>
    </w:p>
    <w:p w14:paraId="34DE45C5" w14:textId="77777777" w:rsidR="007B47E2" w:rsidRDefault="000C44EF">
      <w:pPr>
        <w:pBdr>
          <w:top w:val="nil"/>
          <w:left w:val="nil"/>
          <w:bottom w:val="nil"/>
          <w:right w:val="nil"/>
          <w:between w:val="nil"/>
        </w:pBdr>
        <w:spacing w:before="120" w:after="120" w:line="240" w:lineRule="auto"/>
        <w:rPr>
          <w:color w:val="202122"/>
          <w:sz w:val="24"/>
          <w:szCs w:val="24"/>
        </w:rPr>
      </w:pPr>
      <w:r>
        <w:rPr>
          <w:color w:val="000000"/>
          <w:sz w:val="24"/>
          <w:szCs w:val="24"/>
        </w:rPr>
        <w:t xml:space="preserve">Fra Wikipedia: </w:t>
      </w:r>
      <w:r>
        <w:rPr>
          <w:color w:val="202122"/>
          <w:sz w:val="24"/>
          <w:szCs w:val="24"/>
        </w:rPr>
        <w:t>Nupereller er en </w:t>
      </w:r>
      <w:hyperlink r:id="rId31">
        <w:r>
          <w:rPr>
            <w:color w:val="0B0080"/>
            <w:sz w:val="24"/>
            <w:szCs w:val="24"/>
            <w:u w:val="single"/>
          </w:rPr>
          <w:t>håndarbeidsteknikk</w:t>
        </w:r>
      </w:hyperlink>
      <w:r>
        <w:rPr>
          <w:color w:val="202122"/>
          <w:sz w:val="24"/>
          <w:szCs w:val="24"/>
        </w:rPr>
        <w:t> hvor man lager </w:t>
      </w:r>
      <w:hyperlink r:id="rId32">
        <w:r>
          <w:rPr>
            <w:color w:val="0B0080"/>
            <w:sz w:val="24"/>
            <w:szCs w:val="24"/>
            <w:u w:val="single"/>
          </w:rPr>
          <w:t>blonder</w:t>
        </w:r>
      </w:hyperlink>
      <w:r>
        <w:rPr>
          <w:color w:val="202122"/>
          <w:sz w:val="24"/>
          <w:szCs w:val="24"/>
        </w:rPr>
        <w:t> av ringer og buer som igjen er laget av </w:t>
      </w:r>
      <w:hyperlink r:id="rId33">
        <w:r>
          <w:rPr>
            <w:color w:val="0B0080"/>
            <w:sz w:val="24"/>
            <w:szCs w:val="24"/>
            <w:u w:val="single"/>
          </w:rPr>
          <w:t>knuter</w:t>
        </w:r>
      </w:hyperlink>
      <w:r>
        <w:rPr>
          <w:color w:val="202122"/>
          <w:sz w:val="24"/>
          <w:szCs w:val="24"/>
        </w:rPr>
        <w:t>. Som oftest blir en liten </w:t>
      </w:r>
      <w:hyperlink r:id="rId34">
        <w:r>
          <w:rPr>
            <w:color w:val="0B0080"/>
            <w:sz w:val="24"/>
            <w:szCs w:val="24"/>
            <w:u w:val="single"/>
          </w:rPr>
          <w:t>skyttel</w:t>
        </w:r>
      </w:hyperlink>
      <w:r>
        <w:rPr>
          <w:color w:val="202122"/>
          <w:sz w:val="24"/>
          <w:szCs w:val="24"/>
        </w:rPr>
        <w:t> benyttet, men det er mulig å lage slikt med en </w:t>
      </w:r>
      <w:hyperlink r:id="rId35">
        <w:r>
          <w:rPr>
            <w:color w:val="0B0080"/>
            <w:sz w:val="24"/>
            <w:szCs w:val="24"/>
            <w:u w:val="single"/>
          </w:rPr>
          <w:t>nål</w:t>
        </w:r>
      </w:hyperlink>
      <w:r>
        <w:rPr>
          <w:color w:val="202122"/>
          <w:sz w:val="24"/>
          <w:szCs w:val="24"/>
        </w:rPr>
        <w:t xml:space="preserve">. Teknikken egner seg til blonder. </w:t>
      </w:r>
    </w:p>
    <w:p w14:paraId="4E276923" w14:textId="77777777" w:rsidR="007B47E2" w:rsidRDefault="007B47E2">
      <w:pPr>
        <w:pBdr>
          <w:top w:val="nil"/>
          <w:left w:val="nil"/>
          <w:bottom w:val="nil"/>
          <w:right w:val="nil"/>
          <w:between w:val="nil"/>
        </w:pBdr>
        <w:spacing w:before="120" w:after="120" w:line="240" w:lineRule="auto"/>
        <w:rPr>
          <w:color w:val="202122"/>
          <w:sz w:val="24"/>
          <w:szCs w:val="24"/>
        </w:rPr>
      </w:pPr>
    </w:p>
    <w:p w14:paraId="58F943FF" w14:textId="77777777" w:rsidR="007B47E2" w:rsidRDefault="000C44EF">
      <w:pPr>
        <w:rPr>
          <w:b/>
          <w:sz w:val="24"/>
          <w:szCs w:val="24"/>
        </w:rPr>
      </w:pPr>
      <w:proofErr w:type="spellStart"/>
      <w:r>
        <w:rPr>
          <w:b/>
          <w:sz w:val="24"/>
          <w:szCs w:val="24"/>
        </w:rPr>
        <w:t>Tægerbinding</w:t>
      </w:r>
      <w:proofErr w:type="spellEnd"/>
    </w:p>
    <w:p w14:paraId="6DB27722" w14:textId="77777777" w:rsidR="007B47E2" w:rsidRDefault="000C44EF">
      <w:pPr>
        <w:rPr>
          <w:sz w:val="24"/>
          <w:szCs w:val="24"/>
        </w:rPr>
      </w:pPr>
      <w:r>
        <w:rPr>
          <w:sz w:val="24"/>
          <w:szCs w:val="24"/>
        </w:rPr>
        <w:t xml:space="preserve">Denne krona og kurva ble laget av Aud Brekken på 70-tallet. Hun holdt senere mange kurs i teknikken i hele Sør-Trøndelag. Hun forteller at de laget alt fra kurver, fat til pyntenåler. Materialet som brukes er bjørkerøtter. Etter at man har samlet disse må </w:t>
      </w:r>
      <w:r>
        <w:rPr>
          <w:sz w:val="24"/>
          <w:szCs w:val="24"/>
        </w:rPr>
        <w:t xml:space="preserve">de renses og vaskes før man kan starte med bindinga. Aud produserte blant annet pyntenåler etter eget design som ble solgt på Husfliden over hele landet. Dronning Sonja har en slik nål. </w:t>
      </w:r>
    </w:p>
    <w:p w14:paraId="729149F6" w14:textId="77777777" w:rsidR="007B47E2" w:rsidRDefault="007B47E2">
      <w:pPr>
        <w:rPr>
          <w:b/>
          <w:sz w:val="24"/>
          <w:szCs w:val="24"/>
        </w:rPr>
      </w:pPr>
    </w:p>
    <w:p w14:paraId="4ACF50E3" w14:textId="77777777" w:rsidR="007B47E2" w:rsidRDefault="000C44EF">
      <w:pPr>
        <w:rPr>
          <w:b/>
          <w:sz w:val="24"/>
          <w:szCs w:val="24"/>
        </w:rPr>
      </w:pPr>
      <w:r>
        <w:rPr>
          <w:b/>
          <w:sz w:val="24"/>
          <w:szCs w:val="24"/>
        </w:rPr>
        <w:t>Håndtein</w:t>
      </w:r>
    </w:p>
    <w:p w14:paraId="0E5EEB4F" w14:textId="05139CEE" w:rsidR="007B47E2" w:rsidRDefault="000C44EF">
      <w:pPr>
        <w:rPr>
          <w:sz w:val="24"/>
          <w:szCs w:val="24"/>
        </w:rPr>
      </w:pPr>
      <w:r>
        <w:rPr>
          <w:sz w:val="24"/>
          <w:szCs w:val="24"/>
        </w:rPr>
        <w:t>Aud Brekken forteller at håndtein ble brukt før rokkens tid</w:t>
      </w:r>
      <w:r>
        <w:rPr>
          <w:sz w:val="24"/>
          <w:szCs w:val="24"/>
        </w:rPr>
        <w:t xml:space="preserve"> til å spinne garn. </w:t>
      </w:r>
      <w:r>
        <w:rPr>
          <w:color w:val="202122"/>
          <w:sz w:val="24"/>
          <w:szCs w:val="24"/>
          <w:highlight w:val="white"/>
        </w:rPr>
        <w:t>Håndteinen henger i fibertrådene og settes i rotasjon med fingrene slik at fibrene tvinnes til garn. Når ferdig tråd er så lang at håndteinen når gulvet, må prosessen stanses og ferdig tråd spoles opp på håndteinen.</w:t>
      </w:r>
      <w:r>
        <w:rPr>
          <w:sz w:val="24"/>
          <w:szCs w:val="24"/>
        </w:rPr>
        <w:t xml:space="preserve"> Aud demonstrerte tek</w:t>
      </w:r>
      <w:r>
        <w:rPr>
          <w:sz w:val="24"/>
          <w:szCs w:val="24"/>
        </w:rPr>
        <w:t xml:space="preserve">nikken på museer og skoler på 90-tallet. </w:t>
      </w:r>
    </w:p>
    <w:p w14:paraId="5C781480" w14:textId="05B75BA1" w:rsidR="000C44EF" w:rsidRDefault="000C44EF">
      <w:pPr>
        <w:rPr>
          <w:sz w:val="24"/>
          <w:szCs w:val="24"/>
        </w:rPr>
      </w:pPr>
    </w:p>
    <w:p w14:paraId="6642DCE5" w14:textId="77777777" w:rsidR="000C44EF" w:rsidRDefault="000C44EF">
      <w:pPr>
        <w:rPr>
          <w:sz w:val="24"/>
          <w:szCs w:val="24"/>
        </w:rPr>
      </w:pPr>
    </w:p>
    <w:p w14:paraId="6A75FD2E" w14:textId="77777777" w:rsidR="007B47E2" w:rsidRDefault="000C44EF">
      <w:pPr>
        <w:rPr>
          <w:sz w:val="28"/>
          <w:szCs w:val="28"/>
        </w:rPr>
      </w:pPr>
      <w:r>
        <w:rPr>
          <w:noProof/>
        </w:rPr>
        <w:lastRenderedPageBreak/>
        <w:drawing>
          <wp:inline distT="0" distB="0" distL="0" distR="0" wp14:anchorId="196071D5" wp14:editId="23FBAABC">
            <wp:extent cx="3921121" cy="3006883"/>
            <wp:effectExtent l="0" t="0" r="0" b="0"/>
            <wp:docPr id="7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a:srcRect l="3537" t="3259" r="4825" b="2395"/>
                    <a:stretch>
                      <a:fillRect/>
                    </a:stretch>
                  </pic:blipFill>
                  <pic:spPr>
                    <a:xfrm rot="5400000">
                      <a:off x="0" y="0"/>
                      <a:ext cx="3921121" cy="3006883"/>
                    </a:xfrm>
                    <a:prstGeom prst="rect">
                      <a:avLst/>
                    </a:prstGeom>
                    <a:ln/>
                  </pic:spPr>
                </pic:pic>
              </a:graphicData>
            </a:graphic>
          </wp:inline>
        </w:drawing>
      </w:r>
      <w:r>
        <w:rPr>
          <w:sz w:val="28"/>
          <w:szCs w:val="28"/>
        </w:rPr>
        <w:t xml:space="preserve">   </w:t>
      </w:r>
      <w:r>
        <w:rPr>
          <w:noProof/>
          <w:sz w:val="28"/>
          <w:szCs w:val="28"/>
        </w:rPr>
        <w:drawing>
          <wp:inline distT="0" distB="0" distL="0" distR="0" wp14:anchorId="08D1A42D" wp14:editId="6D93F676">
            <wp:extent cx="3972213" cy="2705317"/>
            <wp:effectExtent l="0" t="0" r="0" b="0"/>
            <wp:docPr id="74" name="image12.jp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2.jpg" descr="Et bilde som inneholder tekst&#10;&#10;Automatisk generert beskrivelse"/>
                    <pic:cNvPicPr preferRelativeResize="0"/>
                  </pic:nvPicPr>
                  <pic:blipFill>
                    <a:blip r:embed="rId37"/>
                    <a:srcRect l="1929" t="9551" r="2788" b="3925"/>
                    <a:stretch>
                      <a:fillRect/>
                    </a:stretch>
                  </pic:blipFill>
                  <pic:spPr>
                    <a:xfrm rot="5400000">
                      <a:off x="0" y="0"/>
                      <a:ext cx="3972213" cy="2705317"/>
                    </a:xfrm>
                    <a:prstGeom prst="rect">
                      <a:avLst/>
                    </a:prstGeom>
                    <a:ln/>
                  </pic:spPr>
                </pic:pic>
              </a:graphicData>
            </a:graphic>
          </wp:inline>
        </w:drawing>
      </w:r>
    </w:p>
    <w:p w14:paraId="4B7EB27D" w14:textId="77777777" w:rsidR="007B47E2" w:rsidRDefault="000C44EF">
      <w:pPr>
        <w:rPr>
          <w:b/>
          <w:sz w:val="24"/>
          <w:szCs w:val="24"/>
        </w:rPr>
      </w:pPr>
      <w:r>
        <w:rPr>
          <w:b/>
          <w:sz w:val="24"/>
          <w:szCs w:val="24"/>
        </w:rPr>
        <w:t>Dobbelvev av Skatval kirke</w:t>
      </w:r>
    </w:p>
    <w:p w14:paraId="56924B03" w14:textId="77777777" w:rsidR="007B47E2" w:rsidRDefault="000C44EF">
      <w:pPr>
        <w:rPr>
          <w:sz w:val="24"/>
          <w:szCs w:val="24"/>
        </w:rPr>
      </w:pPr>
      <w:r>
        <w:rPr>
          <w:sz w:val="24"/>
          <w:szCs w:val="24"/>
        </w:rPr>
        <w:t xml:space="preserve">Bildet er vevd av Agnes Kvål. </w:t>
      </w:r>
    </w:p>
    <w:p w14:paraId="4554979E" w14:textId="77777777" w:rsidR="007B47E2" w:rsidRDefault="000C44EF">
      <w:pPr>
        <w:rPr>
          <w:b/>
          <w:sz w:val="24"/>
          <w:szCs w:val="24"/>
        </w:rPr>
      </w:pPr>
      <w:r>
        <w:rPr>
          <w:b/>
          <w:sz w:val="24"/>
          <w:szCs w:val="24"/>
        </w:rPr>
        <w:t>Meråkeråkle</w:t>
      </w:r>
    </w:p>
    <w:p w14:paraId="594966F5" w14:textId="77777777" w:rsidR="007B47E2" w:rsidRDefault="000C44EF">
      <w:pPr>
        <w:rPr>
          <w:sz w:val="24"/>
          <w:szCs w:val="24"/>
        </w:rPr>
      </w:pPr>
      <w:r>
        <w:rPr>
          <w:sz w:val="24"/>
          <w:szCs w:val="24"/>
        </w:rPr>
        <w:t xml:space="preserve">Dette er ett av veggteppene i dobbelvev som kjerringene vevde da de gikk på kurs hos Karen </w:t>
      </w:r>
      <w:proofErr w:type="spellStart"/>
      <w:r>
        <w:rPr>
          <w:sz w:val="24"/>
          <w:szCs w:val="24"/>
        </w:rPr>
        <w:t>Fløan</w:t>
      </w:r>
      <w:proofErr w:type="spellEnd"/>
      <w:r>
        <w:rPr>
          <w:sz w:val="24"/>
          <w:szCs w:val="24"/>
        </w:rPr>
        <w:t xml:space="preserve"> på 80-tallet. Aud Brekken forteller at det første kurset ble holdt av Åsta Skei i kirkestua. Her hadde de kun ett ferdig teppe å se etter og ellers ikke noe mø</w:t>
      </w:r>
      <w:r>
        <w:rPr>
          <w:sz w:val="24"/>
          <w:szCs w:val="24"/>
        </w:rPr>
        <w:t>nster, noe som førte til stor frustrasjon og mange tårer fra kursdeltagerne. Slike tepper henger på mange gårder på Skatval. Det var Berit Hilmo (1764-1859) fra Tydal som lærte bort teknikken til flere meråkerjenter når hun i perioder bodde og arbeidet hos</w:t>
      </w:r>
      <w:r>
        <w:rPr>
          <w:sz w:val="24"/>
          <w:szCs w:val="24"/>
        </w:rPr>
        <w:t xml:space="preserve"> sin bror i Meråker. Derfor ble dette åkleet kalt Meråkeråkle her i området, mens det i Selbu/Tydal ble kalt </w:t>
      </w:r>
      <w:proofErr w:type="spellStart"/>
      <w:r>
        <w:rPr>
          <w:sz w:val="24"/>
          <w:szCs w:val="24"/>
        </w:rPr>
        <w:t>Hilmoåkle</w:t>
      </w:r>
      <w:proofErr w:type="spellEnd"/>
      <w:r>
        <w:rPr>
          <w:sz w:val="24"/>
          <w:szCs w:val="24"/>
        </w:rPr>
        <w:t>.</w:t>
      </w:r>
    </w:p>
    <w:p w14:paraId="6FFFA7AF" w14:textId="77777777" w:rsidR="007B47E2" w:rsidRDefault="000C44EF">
      <w:pPr>
        <w:rPr>
          <w:i/>
          <w:sz w:val="24"/>
          <w:szCs w:val="24"/>
        </w:rPr>
      </w:pPr>
      <w:r>
        <w:rPr>
          <w:i/>
          <w:sz w:val="24"/>
          <w:szCs w:val="24"/>
        </w:rPr>
        <w:t>Utlånt av Aud Brekken</w:t>
      </w:r>
    </w:p>
    <w:p w14:paraId="3DD0C6E1" w14:textId="77777777" w:rsidR="007B47E2" w:rsidRDefault="000C44EF">
      <w:pPr>
        <w:spacing w:after="0" w:line="240" w:lineRule="auto"/>
        <w:rPr>
          <w:b/>
          <w:color w:val="201F1E"/>
          <w:sz w:val="24"/>
          <w:szCs w:val="24"/>
          <w:highlight w:val="white"/>
        </w:rPr>
      </w:pPr>
      <w:r>
        <w:rPr>
          <w:b/>
          <w:color w:val="201F1E"/>
          <w:sz w:val="24"/>
          <w:szCs w:val="24"/>
          <w:highlight w:val="white"/>
        </w:rPr>
        <w:t>Spolemaskin</w:t>
      </w:r>
    </w:p>
    <w:p w14:paraId="0D6A8B92" w14:textId="77777777" w:rsidR="007B47E2" w:rsidRDefault="000C44EF">
      <w:pPr>
        <w:spacing w:after="0" w:line="240" w:lineRule="auto"/>
        <w:rPr>
          <w:color w:val="201F1E"/>
          <w:sz w:val="24"/>
          <w:szCs w:val="24"/>
        </w:rPr>
      </w:pPr>
      <w:r>
        <w:rPr>
          <w:color w:val="201F1E"/>
          <w:sz w:val="24"/>
          <w:szCs w:val="24"/>
          <w:highlight w:val="white"/>
        </w:rPr>
        <w:t>Laget spoler med garn til veving.</w:t>
      </w:r>
      <w:r>
        <w:rPr>
          <w:color w:val="201F1E"/>
          <w:sz w:val="24"/>
          <w:szCs w:val="24"/>
        </w:rPr>
        <w:t xml:space="preserve"> </w:t>
      </w:r>
    </w:p>
    <w:p w14:paraId="4B790DBF" w14:textId="77777777" w:rsidR="007B47E2" w:rsidRDefault="007B47E2">
      <w:pPr>
        <w:spacing w:after="0" w:line="240" w:lineRule="auto"/>
        <w:rPr>
          <w:color w:val="201F1E"/>
          <w:sz w:val="24"/>
          <w:szCs w:val="24"/>
        </w:rPr>
      </w:pPr>
    </w:p>
    <w:p w14:paraId="7E112A94" w14:textId="77777777" w:rsidR="007B47E2" w:rsidRDefault="000C44EF">
      <w:pPr>
        <w:spacing w:after="0" w:line="240" w:lineRule="auto"/>
        <w:rPr>
          <w:sz w:val="24"/>
          <w:szCs w:val="24"/>
        </w:rPr>
      </w:pPr>
      <w:r>
        <w:rPr>
          <w:i/>
          <w:color w:val="201F1E"/>
          <w:sz w:val="24"/>
          <w:szCs w:val="24"/>
        </w:rPr>
        <w:t>Utlånt av Kirsten E. Myhr</w:t>
      </w:r>
    </w:p>
    <w:p w14:paraId="739B79EE" w14:textId="77777777" w:rsidR="007B47E2" w:rsidRDefault="007B47E2">
      <w:pPr>
        <w:spacing w:after="0" w:line="240" w:lineRule="auto"/>
        <w:rPr>
          <w:i/>
          <w:sz w:val="28"/>
          <w:szCs w:val="28"/>
        </w:rPr>
      </w:pPr>
    </w:p>
    <w:p w14:paraId="2EA19D91" w14:textId="77777777" w:rsidR="007B47E2" w:rsidRDefault="000C44EF">
      <w:pPr>
        <w:rPr>
          <w:b/>
          <w:sz w:val="28"/>
          <w:szCs w:val="28"/>
        </w:rPr>
      </w:pPr>
      <w:r>
        <w:rPr>
          <w:b/>
          <w:noProof/>
          <w:sz w:val="28"/>
          <w:szCs w:val="28"/>
        </w:rPr>
        <w:lastRenderedPageBreak/>
        <w:drawing>
          <wp:inline distT="0" distB="0" distL="0" distR="0" wp14:anchorId="6062FBD6" wp14:editId="50641B08">
            <wp:extent cx="3918271" cy="5990648"/>
            <wp:effectExtent l="0" t="0" r="0" b="0"/>
            <wp:docPr id="7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l="12730"/>
                    <a:stretch>
                      <a:fillRect/>
                    </a:stretch>
                  </pic:blipFill>
                  <pic:spPr>
                    <a:xfrm rot="16200000">
                      <a:off x="0" y="0"/>
                      <a:ext cx="3918271" cy="5990648"/>
                    </a:xfrm>
                    <a:prstGeom prst="rect">
                      <a:avLst/>
                    </a:prstGeom>
                    <a:ln/>
                  </pic:spPr>
                </pic:pic>
              </a:graphicData>
            </a:graphic>
          </wp:inline>
        </w:drawing>
      </w:r>
    </w:p>
    <w:p w14:paraId="09269221" w14:textId="77777777" w:rsidR="007B47E2" w:rsidRDefault="000C44EF">
      <w:pPr>
        <w:rPr>
          <w:b/>
          <w:sz w:val="24"/>
          <w:szCs w:val="24"/>
        </w:rPr>
      </w:pPr>
      <w:r>
        <w:rPr>
          <w:b/>
          <w:sz w:val="24"/>
          <w:szCs w:val="24"/>
        </w:rPr>
        <w:t>Mamma Astrup strikk</w:t>
      </w:r>
    </w:p>
    <w:p w14:paraId="27C0B649" w14:textId="77777777" w:rsidR="007B47E2" w:rsidRDefault="000C44EF">
      <w:pPr>
        <w:rPr>
          <w:sz w:val="24"/>
          <w:szCs w:val="24"/>
        </w:rPr>
      </w:pPr>
      <w:r>
        <w:rPr>
          <w:sz w:val="24"/>
          <w:szCs w:val="24"/>
        </w:rPr>
        <w:t>Skjerfet og veska</w:t>
      </w:r>
      <w:r>
        <w:rPr>
          <w:sz w:val="24"/>
          <w:szCs w:val="24"/>
        </w:rPr>
        <w:t xml:space="preserve"> er strikket av Berit Håland Forbord, som lærte teknikken av sin svigermor, Ingeborg Forbord. Hennes mor, Anna Skei, lærte den av sin venninne Ebba Astrup, også kalt Mor Rostad og Mamma Astrup etter at hun ble bestyrer av barnehjemmet på Rostad (Inderøy). </w:t>
      </w:r>
      <w:r>
        <w:rPr>
          <w:sz w:val="24"/>
          <w:szCs w:val="24"/>
        </w:rPr>
        <w:t xml:space="preserve">Ebba Astrup var bla. kjent for å strikke skjerf til barna på Rostad i denne spesielle teknikken som har fått navnet Mamma Astrup strikk. </w:t>
      </w:r>
    </w:p>
    <w:p w14:paraId="271DCE23" w14:textId="77777777" w:rsidR="007B47E2" w:rsidRDefault="000C44EF">
      <w:pPr>
        <w:rPr>
          <w:sz w:val="24"/>
          <w:szCs w:val="24"/>
        </w:rPr>
      </w:pPr>
      <w:r>
        <w:rPr>
          <w:sz w:val="24"/>
          <w:szCs w:val="24"/>
        </w:rPr>
        <w:t>Berit har holdt kurs i teknikken for Skatval bygdekvinnelag. Hun forteller at man strikker frem og tilbake på to pinner eller med rundpinne med to farger, en lys og en mørk. Garnet klippes av for hver pinne og trådene knytes sammen, noe som blir frynser nå</w:t>
      </w:r>
      <w:r>
        <w:rPr>
          <w:sz w:val="24"/>
          <w:szCs w:val="24"/>
        </w:rPr>
        <w:t>r man strikker skjerf.</w:t>
      </w:r>
    </w:p>
    <w:p w14:paraId="3D79D05C" w14:textId="77777777" w:rsidR="007B47E2" w:rsidRDefault="000C44EF">
      <w:pPr>
        <w:rPr>
          <w:b/>
          <w:sz w:val="24"/>
          <w:szCs w:val="24"/>
        </w:rPr>
      </w:pPr>
      <w:proofErr w:type="spellStart"/>
      <w:r>
        <w:rPr>
          <w:b/>
          <w:sz w:val="24"/>
          <w:szCs w:val="24"/>
        </w:rPr>
        <w:t>Neversøm</w:t>
      </w:r>
      <w:proofErr w:type="spellEnd"/>
    </w:p>
    <w:p w14:paraId="053B2361" w14:textId="77777777" w:rsidR="007B47E2" w:rsidRDefault="000C44EF">
      <w:pPr>
        <w:rPr>
          <w:sz w:val="24"/>
          <w:szCs w:val="24"/>
        </w:rPr>
      </w:pPr>
      <w:r>
        <w:rPr>
          <w:sz w:val="24"/>
          <w:szCs w:val="24"/>
        </w:rPr>
        <w:t xml:space="preserve">Dette er en prøvelapp laget av Berit Håland Forbord sist på 70-tallet. Berit og flere damer fra bygdekvinnelaget her på Skatval lærte seg teknikken ut fra ei instruksjonsbok de fikk tilsendt fra Landbruksforlaget. </w:t>
      </w:r>
    </w:p>
    <w:p w14:paraId="48C8FE6E" w14:textId="77777777" w:rsidR="007B47E2" w:rsidRDefault="000C44EF">
      <w:pPr>
        <w:rPr>
          <w:sz w:val="24"/>
          <w:szCs w:val="24"/>
        </w:rPr>
      </w:pPr>
      <w:r>
        <w:rPr>
          <w:sz w:val="24"/>
          <w:szCs w:val="24"/>
        </w:rPr>
        <w:t xml:space="preserve">Berit forteller at dette er en svensk teknikk og at navnet kommer av at de før i tiden spente linstoffet over bjørkenever for å få trådene utstrakt. Arbeidet var da lett å bære med seg sammenrullet i lomma. Kvinnene tok sin </w:t>
      </w:r>
      <w:proofErr w:type="spellStart"/>
      <w:r>
        <w:rPr>
          <w:sz w:val="24"/>
          <w:szCs w:val="24"/>
        </w:rPr>
        <w:t>neversøm</w:t>
      </w:r>
      <w:proofErr w:type="spellEnd"/>
      <w:r>
        <w:rPr>
          <w:sz w:val="24"/>
          <w:szCs w:val="24"/>
        </w:rPr>
        <w:t xml:space="preserve"> når de passet dyrene el</w:t>
      </w:r>
      <w:r>
        <w:rPr>
          <w:sz w:val="24"/>
          <w:szCs w:val="24"/>
        </w:rPr>
        <w:t xml:space="preserve">ler når de unnet seg en pause i dagens gjøremål. </w:t>
      </w:r>
    </w:p>
    <w:p w14:paraId="61D592A8" w14:textId="77777777" w:rsidR="007B47E2" w:rsidRDefault="000C44EF">
      <w:pPr>
        <w:rPr>
          <w:b/>
          <w:sz w:val="24"/>
          <w:szCs w:val="24"/>
        </w:rPr>
      </w:pPr>
      <w:proofErr w:type="spellStart"/>
      <w:r>
        <w:rPr>
          <w:b/>
          <w:sz w:val="24"/>
          <w:szCs w:val="24"/>
        </w:rPr>
        <w:t>Nålbinding</w:t>
      </w:r>
      <w:proofErr w:type="spellEnd"/>
    </w:p>
    <w:p w14:paraId="596828EC" w14:textId="77777777" w:rsidR="007B47E2" w:rsidRDefault="000C44EF">
      <w:pPr>
        <w:rPr>
          <w:sz w:val="24"/>
          <w:szCs w:val="24"/>
        </w:rPr>
      </w:pPr>
      <w:r>
        <w:rPr>
          <w:sz w:val="24"/>
          <w:szCs w:val="24"/>
        </w:rPr>
        <w:t>Disse pulsvottene er laget av Berit Håland Forbord. Hun forteller at Norun Bakken og Åse Saksvik holdt på med dette på Skatval. De lærte det av Åsta Skei, som laget ei bok om nålebinding. Berit f</w:t>
      </w:r>
      <w:r>
        <w:rPr>
          <w:sz w:val="24"/>
          <w:szCs w:val="24"/>
        </w:rPr>
        <w:t xml:space="preserve">orteller at </w:t>
      </w:r>
      <w:proofErr w:type="spellStart"/>
      <w:r>
        <w:rPr>
          <w:sz w:val="24"/>
          <w:szCs w:val="24"/>
        </w:rPr>
        <w:t>nålbinding</w:t>
      </w:r>
      <w:proofErr w:type="spellEnd"/>
      <w:r>
        <w:rPr>
          <w:sz w:val="24"/>
          <w:szCs w:val="24"/>
        </w:rPr>
        <w:t xml:space="preserve"> er forløperen til strikking. Teknikken var ikke så lett å lære og den er tidkrevende. Den brukes mest til votter og luer. Vottene kan toves og de blir da nesten vanntette.</w:t>
      </w:r>
    </w:p>
    <w:p w14:paraId="0BF6C32C" w14:textId="77777777" w:rsidR="007B47E2" w:rsidRDefault="000C44EF">
      <w:pPr>
        <w:rPr>
          <w:b/>
          <w:sz w:val="24"/>
          <w:szCs w:val="24"/>
        </w:rPr>
      </w:pPr>
      <w:r>
        <w:rPr>
          <w:b/>
          <w:sz w:val="24"/>
          <w:szCs w:val="24"/>
        </w:rPr>
        <w:t>Hakking</w:t>
      </w:r>
    </w:p>
    <w:p w14:paraId="14AA35DF" w14:textId="77777777" w:rsidR="007B47E2" w:rsidRDefault="000C44EF">
      <w:pPr>
        <w:rPr>
          <w:sz w:val="24"/>
          <w:szCs w:val="24"/>
        </w:rPr>
      </w:pPr>
      <w:r>
        <w:rPr>
          <w:sz w:val="24"/>
          <w:szCs w:val="24"/>
        </w:rPr>
        <w:t>Denne veska er laget av Berit Håland Forbord i teknik</w:t>
      </w:r>
      <w:r>
        <w:rPr>
          <w:sz w:val="24"/>
          <w:szCs w:val="24"/>
        </w:rPr>
        <w:t>ken hakking.</w:t>
      </w:r>
    </w:p>
    <w:p w14:paraId="60E1590B" w14:textId="77777777" w:rsidR="007B47E2" w:rsidRDefault="000C44EF">
      <w:pPr>
        <w:spacing w:before="120" w:after="120"/>
        <w:rPr>
          <w:sz w:val="24"/>
          <w:szCs w:val="24"/>
        </w:rPr>
      </w:pPr>
      <w:r>
        <w:rPr>
          <w:sz w:val="24"/>
          <w:szCs w:val="24"/>
        </w:rPr>
        <w:lastRenderedPageBreak/>
        <w:t xml:space="preserve">Fra Wikipedia: «Hakking, også kjent som tunisisk hekling er en håndarbeidsteknikk hvor man lager ting ved hjelp av en </w:t>
      </w:r>
      <w:proofErr w:type="spellStart"/>
      <w:r>
        <w:rPr>
          <w:sz w:val="24"/>
          <w:szCs w:val="24"/>
        </w:rPr>
        <w:t>hakkenål</w:t>
      </w:r>
      <w:proofErr w:type="spellEnd"/>
      <w:r>
        <w:rPr>
          <w:sz w:val="24"/>
          <w:szCs w:val="24"/>
        </w:rPr>
        <w:t xml:space="preserve"> og </w:t>
      </w:r>
      <w:hyperlink r:id="rId39">
        <w:r>
          <w:rPr>
            <w:sz w:val="24"/>
            <w:szCs w:val="24"/>
            <w:u w:val="single"/>
          </w:rPr>
          <w:t>garn</w:t>
        </w:r>
      </w:hyperlink>
      <w:r>
        <w:rPr>
          <w:sz w:val="24"/>
          <w:szCs w:val="24"/>
        </w:rPr>
        <w:t xml:space="preserve">. </w:t>
      </w:r>
      <w:proofErr w:type="spellStart"/>
      <w:r>
        <w:rPr>
          <w:sz w:val="24"/>
          <w:szCs w:val="24"/>
        </w:rPr>
        <w:t>Hakkenålen</w:t>
      </w:r>
      <w:proofErr w:type="spellEnd"/>
      <w:r>
        <w:rPr>
          <w:sz w:val="24"/>
          <w:szCs w:val="24"/>
        </w:rPr>
        <w:t xml:space="preserve"> ligner en lang </w:t>
      </w:r>
      <w:hyperlink r:id="rId40">
        <w:r>
          <w:rPr>
            <w:sz w:val="24"/>
            <w:szCs w:val="24"/>
            <w:u w:val="single"/>
          </w:rPr>
          <w:t>heklenål</w:t>
        </w:r>
      </w:hyperlink>
      <w:r>
        <w:rPr>
          <w:sz w:val="24"/>
          <w:szCs w:val="24"/>
        </w:rPr>
        <w:t>, men den er helt rund. Det er som regel en krok i begge endene. Teknikken gir et ganske fast resultat og har tydelig rett- og vrangside.»</w:t>
      </w:r>
    </w:p>
    <w:p w14:paraId="4021DB34" w14:textId="77777777" w:rsidR="007B47E2" w:rsidRDefault="000C44EF">
      <w:pPr>
        <w:rPr>
          <w:i/>
          <w:sz w:val="24"/>
          <w:szCs w:val="24"/>
        </w:rPr>
      </w:pPr>
      <w:r>
        <w:rPr>
          <w:i/>
          <w:sz w:val="24"/>
          <w:szCs w:val="24"/>
        </w:rPr>
        <w:t>Utlånt av Berit Håland Forbord</w:t>
      </w:r>
    </w:p>
    <w:p w14:paraId="6DE33C6B" w14:textId="77777777" w:rsidR="007B47E2" w:rsidRDefault="007B47E2">
      <w:pPr>
        <w:spacing w:after="0"/>
        <w:rPr>
          <w:sz w:val="28"/>
          <w:szCs w:val="28"/>
        </w:rPr>
      </w:pPr>
    </w:p>
    <w:p w14:paraId="4191CF9B" w14:textId="77777777" w:rsidR="007B47E2" w:rsidRDefault="007B47E2">
      <w:pPr>
        <w:spacing w:after="0"/>
        <w:rPr>
          <w:sz w:val="28"/>
          <w:szCs w:val="28"/>
        </w:rPr>
      </w:pPr>
    </w:p>
    <w:p w14:paraId="11D6352B" w14:textId="77777777" w:rsidR="007B47E2" w:rsidRDefault="007B47E2">
      <w:pPr>
        <w:spacing w:after="0"/>
        <w:rPr>
          <w:sz w:val="24"/>
          <w:szCs w:val="24"/>
        </w:rPr>
      </w:pPr>
    </w:p>
    <w:p w14:paraId="61C26D83" w14:textId="77777777" w:rsidR="007B47E2" w:rsidRDefault="000C44EF">
      <w:pPr>
        <w:spacing w:after="0"/>
        <w:rPr>
          <w:b/>
          <w:sz w:val="24"/>
          <w:szCs w:val="24"/>
        </w:rPr>
      </w:pPr>
      <w:r>
        <w:rPr>
          <w:b/>
          <w:sz w:val="24"/>
          <w:szCs w:val="24"/>
        </w:rPr>
        <w:t>Karder og ull fra Alstad</w:t>
      </w:r>
      <w:r>
        <w:rPr>
          <w:sz w:val="24"/>
          <w:szCs w:val="24"/>
        </w:rPr>
        <w:t xml:space="preserve"> </w:t>
      </w:r>
      <w:r>
        <w:rPr>
          <w:noProof/>
        </w:rPr>
        <w:drawing>
          <wp:anchor distT="0" distB="0" distL="114300" distR="114300" simplePos="0" relativeHeight="251667456" behindDoc="0" locked="0" layoutInCell="1" hidden="0" allowOverlap="1" wp14:anchorId="2B6DD707" wp14:editId="2FDEE835">
            <wp:simplePos x="0" y="0"/>
            <wp:positionH relativeFrom="column">
              <wp:posOffset>3721734</wp:posOffset>
            </wp:positionH>
            <wp:positionV relativeFrom="paragraph">
              <wp:posOffset>0</wp:posOffset>
            </wp:positionV>
            <wp:extent cx="2794000" cy="3699510"/>
            <wp:effectExtent l="0" t="0" r="0" b="0"/>
            <wp:wrapSquare wrapText="bothSides" distT="0" distB="0" distL="114300" distR="114300"/>
            <wp:docPr id="65" name="image18.png" descr="Et bilde som inneholder innendørs, gulv, møbler, rotete&#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8.png" descr="Et bilde som inneholder innendørs, gulv, møbler, rotete&#10;&#10;Automatisk generert beskrivelse"/>
                    <pic:cNvPicPr preferRelativeResize="0"/>
                  </pic:nvPicPr>
                  <pic:blipFill>
                    <a:blip r:embed="rId41"/>
                    <a:srcRect l="3234" t="3435" r="1705"/>
                    <a:stretch>
                      <a:fillRect/>
                    </a:stretch>
                  </pic:blipFill>
                  <pic:spPr>
                    <a:xfrm>
                      <a:off x="0" y="0"/>
                      <a:ext cx="2794000" cy="3699510"/>
                    </a:xfrm>
                    <a:prstGeom prst="rect">
                      <a:avLst/>
                    </a:prstGeom>
                    <a:ln/>
                  </pic:spPr>
                </pic:pic>
              </a:graphicData>
            </a:graphic>
          </wp:anchor>
        </w:drawing>
      </w:r>
    </w:p>
    <w:p w14:paraId="7AF031F3" w14:textId="77777777" w:rsidR="007B47E2" w:rsidRDefault="000C44EF">
      <w:pPr>
        <w:spacing w:after="0"/>
        <w:rPr>
          <w:sz w:val="24"/>
          <w:szCs w:val="24"/>
        </w:rPr>
      </w:pPr>
      <w:r>
        <w:rPr>
          <w:sz w:val="24"/>
          <w:szCs w:val="24"/>
        </w:rPr>
        <w:t>Før ulla</w:t>
      </w:r>
      <w:r>
        <w:rPr>
          <w:sz w:val="24"/>
          <w:szCs w:val="24"/>
        </w:rPr>
        <w:t xml:space="preserve"> kan spinnes må den kardes eller kammes. Bruk av handkarder er tungt og tidkrevende arbeid. Den gamle kardestolen gjør at en får bedre tak, kan bruke kroppen når en karder, og derfor lette arbeidet noe. </w:t>
      </w:r>
    </w:p>
    <w:p w14:paraId="6BB91EAD" w14:textId="77777777" w:rsidR="007B47E2" w:rsidRDefault="000C44EF">
      <w:pPr>
        <w:spacing w:after="0"/>
        <w:rPr>
          <w:sz w:val="24"/>
          <w:szCs w:val="24"/>
        </w:rPr>
      </w:pPr>
      <w:r>
        <w:rPr>
          <w:sz w:val="24"/>
          <w:szCs w:val="24"/>
        </w:rPr>
        <w:t>Disse handkardene og ulla kommer fra Alstad mellom p</w:t>
      </w:r>
      <w:r>
        <w:rPr>
          <w:sz w:val="24"/>
          <w:szCs w:val="24"/>
        </w:rPr>
        <w:t xml:space="preserve">å Skatval. Gunnar Alstad forteller at utstyret har vært lagret på gården, men han vet ikke hvem som har brukt det tidligere. </w:t>
      </w:r>
    </w:p>
    <w:p w14:paraId="37DAC62A" w14:textId="77777777" w:rsidR="007B47E2" w:rsidRDefault="000C44EF">
      <w:pPr>
        <w:spacing w:after="0"/>
        <w:rPr>
          <w:sz w:val="24"/>
          <w:szCs w:val="24"/>
        </w:rPr>
      </w:pPr>
      <w:r>
        <w:rPr>
          <w:sz w:val="24"/>
          <w:szCs w:val="24"/>
        </w:rPr>
        <w:t xml:space="preserve">I dag brukes kardene når skoleelever fra Skatval skole besøker gården før jul. Av den karda ulla lager skoleelevene engler av ull </w:t>
      </w:r>
      <w:r>
        <w:rPr>
          <w:sz w:val="24"/>
          <w:szCs w:val="24"/>
        </w:rPr>
        <w:t xml:space="preserve">for å henge på juletreet.   </w:t>
      </w:r>
    </w:p>
    <w:p w14:paraId="5EF101B6" w14:textId="77777777" w:rsidR="007B47E2" w:rsidRDefault="007B47E2">
      <w:pPr>
        <w:spacing w:after="0"/>
        <w:rPr>
          <w:sz w:val="24"/>
          <w:szCs w:val="24"/>
        </w:rPr>
      </w:pPr>
    </w:p>
    <w:p w14:paraId="5EDB95C2" w14:textId="77777777" w:rsidR="007B47E2" w:rsidRDefault="000C44EF">
      <w:pPr>
        <w:spacing w:after="0"/>
        <w:rPr>
          <w:i/>
          <w:sz w:val="24"/>
          <w:szCs w:val="24"/>
        </w:rPr>
      </w:pPr>
      <w:r>
        <w:rPr>
          <w:i/>
          <w:sz w:val="24"/>
          <w:szCs w:val="24"/>
        </w:rPr>
        <w:t>Utlånt av Eva og Gunnar Alstad</w:t>
      </w:r>
    </w:p>
    <w:p w14:paraId="290D09DF" w14:textId="77777777" w:rsidR="007B47E2" w:rsidRDefault="007B47E2">
      <w:pPr>
        <w:rPr>
          <w:color w:val="FF0000"/>
          <w:sz w:val="24"/>
          <w:szCs w:val="24"/>
        </w:rPr>
      </w:pPr>
    </w:p>
    <w:p w14:paraId="7440740B" w14:textId="77777777" w:rsidR="007B47E2" w:rsidRDefault="007B47E2">
      <w:pPr>
        <w:rPr>
          <w:color w:val="FF0000"/>
          <w:sz w:val="24"/>
          <w:szCs w:val="24"/>
        </w:rPr>
      </w:pPr>
    </w:p>
    <w:p w14:paraId="67B0C780" w14:textId="77777777" w:rsidR="007B47E2" w:rsidRDefault="007B47E2">
      <w:pPr>
        <w:rPr>
          <w:color w:val="FF0000"/>
          <w:sz w:val="24"/>
          <w:szCs w:val="24"/>
        </w:rPr>
      </w:pPr>
    </w:p>
    <w:p w14:paraId="03E25CEF" w14:textId="77777777" w:rsidR="007B47E2" w:rsidRDefault="007B47E2">
      <w:pPr>
        <w:rPr>
          <w:color w:val="FF0000"/>
          <w:sz w:val="24"/>
          <w:szCs w:val="24"/>
        </w:rPr>
      </w:pPr>
    </w:p>
    <w:p w14:paraId="7E2D292F" w14:textId="77777777" w:rsidR="007B47E2" w:rsidRDefault="000C44EF">
      <w:pPr>
        <w:rPr>
          <w:color w:val="FF0000"/>
          <w:sz w:val="24"/>
          <w:szCs w:val="24"/>
        </w:rPr>
      </w:pPr>
      <w:r>
        <w:rPr>
          <w:color w:val="FF0000"/>
          <w:sz w:val="24"/>
          <w:szCs w:val="24"/>
        </w:rPr>
        <w:t xml:space="preserve">  </w:t>
      </w:r>
      <w:r>
        <w:rPr>
          <w:noProof/>
          <w:sz w:val="24"/>
          <w:szCs w:val="24"/>
        </w:rPr>
        <w:drawing>
          <wp:inline distT="0" distB="0" distL="0" distR="0" wp14:anchorId="157F09BB" wp14:editId="11B67743">
            <wp:extent cx="3733542" cy="5228967"/>
            <wp:effectExtent l="0" t="4762" r="0" b="0"/>
            <wp:docPr id="76" name="image13.jpg" descr="Et bilde som inneholder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3.jpg" descr="Et bilde som inneholder innendørs&#10;&#10;Automatisk generert beskrivelse"/>
                    <pic:cNvPicPr preferRelativeResize="0"/>
                  </pic:nvPicPr>
                  <pic:blipFill>
                    <a:blip r:embed="rId42"/>
                    <a:srcRect l="41038" r="8499"/>
                    <a:stretch>
                      <a:fillRect/>
                    </a:stretch>
                  </pic:blipFill>
                  <pic:spPr>
                    <a:xfrm rot="5400000">
                      <a:off x="0" y="0"/>
                      <a:ext cx="3753859" cy="5257422"/>
                    </a:xfrm>
                    <a:prstGeom prst="rect">
                      <a:avLst/>
                    </a:prstGeom>
                    <a:ln/>
                  </pic:spPr>
                </pic:pic>
              </a:graphicData>
            </a:graphic>
          </wp:inline>
        </w:drawing>
      </w:r>
    </w:p>
    <w:p w14:paraId="3CBA57A5" w14:textId="77777777" w:rsidR="000C44EF" w:rsidRDefault="000C44EF">
      <w:pPr>
        <w:rPr>
          <w:b/>
          <w:sz w:val="24"/>
          <w:szCs w:val="24"/>
        </w:rPr>
      </w:pPr>
    </w:p>
    <w:p w14:paraId="2591EE41" w14:textId="200A0DA6" w:rsidR="007B47E2" w:rsidRDefault="000C44EF">
      <w:pPr>
        <w:rPr>
          <w:b/>
          <w:sz w:val="24"/>
          <w:szCs w:val="24"/>
        </w:rPr>
      </w:pPr>
      <w:r>
        <w:rPr>
          <w:b/>
          <w:sz w:val="24"/>
          <w:szCs w:val="24"/>
        </w:rPr>
        <w:lastRenderedPageBreak/>
        <w:t>Lin Fra Alstad østre, dyrket og utlånt av Frida Tove Meland</w:t>
      </w:r>
    </w:p>
    <w:p w14:paraId="6A6E08F4" w14:textId="77777777" w:rsidR="007B47E2" w:rsidRDefault="000C44EF">
      <w:pPr>
        <w:rPr>
          <w:sz w:val="24"/>
          <w:szCs w:val="24"/>
        </w:rPr>
      </w:pPr>
      <w:r>
        <w:rPr>
          <w:sz w:val="24"/>
          <w:szCs w:val="24"/>
        </w:rPr>
        <w:t xml:space="preserve">Test på plakaten:  </w:t>
      </w:r>
    </w:p>
    <w:p w14:paraId="1A5A7493" w14:textId="77777777" w:rsidR="007B47E2" w:rsidRDefault="000C44EF">
      <w:pPr>
        <w:numPr>
          <w:ilvl w:val="0"/>
          <w:numId w:val="1"/>
        </w:numPr>
        <w:pBdr>
          <w:top w:val="nil"/>
          <w:left w:val="nil"/>
          <w:bottom w:val="nil"/>
          <w:right w:val="nil"/>
          <w:between w:val="nil"/>
        </w:pBdr>
        <w:spacing w:after="0" w:line="240" w:lineRule="auto"/>
      </w:pPr>
      <w:r>
        <w:rPr>
          <w:color w:val="000000"/>
          <w:sz w:val="24"/>
          <w:szCs w:val="24"/>
        </w:rPr>
        <w:t xml:space="preserve">Linet </w:t>
      </w:r>
      <w:r>
        <w:rPr>
          <w:color w:val="000000"/>
          <w:sz w:val="24"/>
          <w:szCs w:val="24"/>
          <w:u w:val="single"/>
        </w:rPr>
        <w:t>røskes opp med rota</w:t>
      </w:r>
      <w:r>
        <w:rPr>
          <w:color w:val="000000"/>
          <w:sz w:val="24"/>
          <w:szCs w:val="24"/>
        </w:rPr>
        <w:t xml:space="preserve"> så råtesopp og bakterier ikke skal komme inn i strået og ødelegge </w:t>
      </w:r>
      <w:proofErr w:type="spellStart"/>
      <w:r>
        <w:rPr>
          <w:color w:val="000000"/>
          <w:sz w:val="24"/>
          <w:szCs w:val="24"/>
        </w:rPr>
        <w:t>linfibrene</w:t>
      </w:r>
      <w:proofErr w:type="spellEnd"/>
      <w:r>
        <w:rPr>
          <w:color w:val="000000"/>
          <w:sz w:val="24"/>
          <w:szCs w:val="24"/>
        </w:rPr>
        <w:t>.</w:t>
      </w:r>
    </w:p>
    <w:p w14:paraId="1B36EF84" w14:textId="77777777" w:rsidR="007B47E2" w:rsidRDefault="007B47E2">
      <w:pPr>
        <w:spacing w:line="240" w:lineRule="auto"/>
        <w:ind w:left="360"/>
        <w:rPr>
          <w:sz w:val="24"/>
          <w:szCs w:val="24"/>
        </w:rPr>
      </w:pPr>
    </w:p>
    <w:p w14:paraId="258F52B4" w14:textId="77777777" w:rsidR="007B47E2" w:rsidRDefault="000C44EF">
      <w:pPr>
        <w:numPr>
          <w:ilvl w:val="0"/>
          <w:numId w:val="1"/>
        </w:numPr>
        <w:pBdr>
          <w:top w:val="nil"/>
          <w:left w:val="nil"/>
          <w:bottom w:val="nil"/>
          <w:right w:val="nil"/>
          <w:between w:val="nil"/>
        </w:pBdr>
        <w:spacing w:after="0" w:line="240" w:lineRule="auto"/>
      </w:pPr>
      <w:r>
        <w:rPr>
          <w:color w:val="000000"/>
          <w:sz w:val="24"/>
          <w:szCs w:val="24"/>
        </w:rPr>
        <w:t>Lin-kjerv som er tørket for lagring.</w:t>
      </w:r>
    </w:p>
    <w:p w14:paraId="06647C44" w14:textId="77777777" w:rsidR="007B47E2" w:rsidRDefault="007B47E2">
      <w:pPr>
        <w:rPr>
          <w:sz w:val="24"/>
          <w:szCs w:val="24"/>
        </w:rPr>
      </w:pPr>
    </w:p>
    <w:p w14:paraId="57FFEB02" w14:textId="77777777" w:rsidR="007B47E2" w:rsidRDefault="000C44EF">
      <w:pPr>
        <w:numPr>
          <w:ilvl w:val="0"/>
          <w:numId w:val="1"/>
        </w:numPr>
        <w:pBdr>
          <w:top w:val="nil"/>
          <w:left w:val="nil"/>
          <w:bottom w:val="nil"/>
          <w:right w:val="nil"/>
          <w:between w:val="nil"/>
        </w:pBdr>
        <w:spacing w:after="0" w:line="240" w:lineRule="auto"/>
      </w:pPr>
      <w:r>
        <w:rPr>
          <w:color w:val="000000"/>
          <w:sz w:val="24"/>
          <w:szCs w:val="24"/>
        </w:rPr>
        <w:t>Frøkapslene er repet av og linfrøet er samlet.</w:t>
      </w:r>
    </w:p>
    <w:p w14:paraId="0FE78F4F" w14:textId="77777777" w:rsidR="007B47E2" w:rsidRDefault="000C44EF">
      <w:pPr>
        <w:pBdr>
          <w:top w:val="nil"/>
          <w:left w:val="nil"/>
          <w:bottom w:val="nil"/>
          <w:right w:val="nil"/>
          <w:between w:val="nil"/>
        </w:pBdr>
        <w:spacing w:after="0" w:line="240" w:lineRule="auto"/>
        <w:ind w:left="720"/>
        <w:rPr>
          <w:color w:val="000000"/>
          <w:sz w:val="24"/>
          <w:szCs w:val="24"/>
        </w:rPr>
      </w:pPr>
      <w:r>
        <w:rPr>
          <w:color w:val="000000"/>
          <w:sz w:val="24"/>
          <w:szCs w:val="24"/>
        </w:rPr>
        <w:t xml:space="preserve">Linet legges til røyting så </w:t>
      </w:r>
      <w:proofErr w:type="spellStart"/>
      <w:r>
        <w:rPr>
          <w:color w:val="000000"/>
          <w:sz w:val="24"/>
          <w:szCs w:val="24"/>
        </w:rPr>
        <w:t>linfibrene</w:t>
      </w:r>
      <w:proofErr w:type="spellEnd"/>
      <w:r>
        <w:rPr>
          <w:color w:val="000000"/>
          <w:sz w:val="24"/>
          <w:szCs w:val="24"/>
        </w:rPr>
        <w:t xml:space="preserve"> inne i strået løsner fra barken. Enten på en fuktig </w:t>
      </w:r>
      <w:r>
        <w:rPr>
          <w:color w:val="000000"/>
          <w:sz w:val="24"/>
          <w:szCs w:val="24"/>
        </w:rPr>
        <w:t xml:space="preserve">grasvoll i 3 til 4 uker, eller i stillestående vatn – </w:t>
      </w:r>
      <w:proofErr w:type="gramStart"/>
      <w:r>
        <w:rPr>
          <w:color w:val="000000"/>
          <w:sz w:val="24"/>
          <w:szCs w:val="24"/>
        </w:rPr>
        <w:t>i  ”</w:t>
      </w:r>
      <w:proofErr w:type="spellStart"/>
      <w:proofErr w:type="gramEnd"/>
      <w:r>
        <w:rPr>
          <w:color w:val="000000"/>
          <w:sz w:val="24"/>
          <w:szCs w:val="24"/>
        </w:rPr>
        <w:t>linkeila</w:t>
      </w:r>
      <w:proofErr w:type="spellEnd"/>
      <w:r>
        <w:rPr>
          <w:color w:val="000000"/>
          <w:sz w:val="24"/>
          <w:szCs w:val="24"/>
        </w:rPr>
        <w:t>” – i 1 til 2 uker.</w:t>
      </w:r>
    </w:p>
    <w:p w14:paraId="41718C89" w14:textId="77777777" w:rsidR="007B47E2" w:rsidRDefault="007B47E2">
      <w:pPr>
        <w:rPr>
          <w:sz w:val="24"/>
          <w:szCs w:val="24"/>
        </w:rPr>
      </w:pPr>
    </w:p>
    <w:p w14:paraId="3C293E82" w14:textId="77777777" w:rsidR="007B47E2" w:rsidRDefault="000C44EF">
      <w:pPr>
        <w:numPr>
          <w:ilvl w:val="0"/>
          <w:numId w:val="1"/>
        </w:numPr>
        <w:pBdr>
          <w:top w:val="nil"/>
          <w:left w:val="nil"/>
          <w:bottom w:val="nil"/>
          <w:right w:val="nil"/>
          <w:between w:val="nil"/>
        </w:pBdr>
        <w:spacing w:after="0" w:line="240" w:lineRule="auto"/>
      </w:pPr>
      <w:r>
        <w:rPr>
          <w:color w:val="000000"/>
          <w:sz w:val="24"/>
          <w:szCs w:val="24"/>
        </w:rPr>
        <w:t xml:space="preserve">Lin-kjervene tørkes, </w:t>
      </w:r>
      <w:proofErr w:type="gramStart"/>
      <w:r>
        <w:rPr>
          <w:color w:val="000000"/>
          <w:sz w:val="24"/>
          <w:szCs w:val="24"/>
        </w:rPr>
        <w:t>blir ”dengt</w:t>
      </w:r>
      <w:proofErr w:type="gramEnd"/>
      <w:r>
        <w:rPr>
          <w:color w:val="000000"/>
          <w:sz w:val="24"/>
          <w:szCs w:val="24"/>
        </w:rPr>
        <w:t xml:space="preserve">” med </w:t>
      </w:r>
      <w:proofErr w:type="spellStart"/>
      <w:r>
        <w:rPr>
          <w:color w:val="000000"/>
          <w:sz w:val="24"/>
          <w:szCs w:val="24"/>
        </w:rPr>
        <w:t>treklubbe</w:t>
      </w:r>
      <w:proofErr w:type="spellEnd"/>
      <w:r>
        <w:rPr>
          <w:color w:val="000000"/>
          <w:sz w:val="24"/>
          <w:szCs w:val="24"/>
        </w:rPr>
        <w:t xml:space="preserve"> eller knekt i ei bråke så bark og  </w:t>
      </w:r>
      <w:proofErr w:type="spellStart"/>
      <w:r>
        <w:rPr>
          <w:color w:val="000000"/>
          <w:sz w:val="24"/>
          <w:szCs w:val="24"/>
        </w:rPr>
        <w:t>linfibre</w:t>
      </w:r>
      <w:proofErr w:type="spellEnd"/>
      <w:r>
        <w:rPr>
          <w:color w:val="000000"/>
          <w:sz w:val="24"/>
          <w:szCs w:val="24"/>
        </w:rPr>
        <w:t xml:space="preserve"> skilles.</w:t>
      </w:r>
    </w:p>
    <w:p w14:paraId="154FD9CB" w14:textId="77777777" w:rsidR="007B47E2" w:rsidRDefault="007B47E2">
      <w:pPr>
        <w:rPr>
          <w:sz w:val="24"/>
          <w:szCs w:val="24"/>
        </w:rPr>
      </w:pPr>
    </w:p>
    <w:p w14:paraId="33630F0C" w14:textId="77777777" w:rsidR="007B47E2" w:rsidRDefault="000C44EF">
      <w:pPr>
        <w:numPr>
          <w:ilvl w:val="0"/>
          <w:numId w:val="1"/>
        </w:numPr>
        <w:pBdr>
          <w:top w:val="nil"/>
          <w:left w:val="nil"/>
          <w:bottom w:val="nil"/>
          <w:right w:val="nil"/>
          <w:between w:val="nil"/>
        </w:pBdr>
        <w:spacing w:after="0" w:line="240" w:lineRule="auto"/>
      </w:pPr>
      <w:r>
        <w:rPr>
          <w:color w:val="000000"/>
          <w:sz w:val="24"/>
          <w:szCs w:val="24"/>
        </w:rPr>
        <w:t xml:space="preserve"> </w:t>
      </w:r>
      <w:proofErr w:type="spellStart"/>
      <w:r>
        <w:rPr>
          <w:color w:val="000000"/>
          <w:sz w:val="24"/>
          <w:szCs w:val="24"/>
        </w:rPr>
        <w:t>Linfibrene</w:t>
      </w:r>
      <w:proofErr w:type="spellEnd"/>
      <w:r>
        <w:rPr>
          <w:color w:val="000000"/>
          <w:sz w:val="24"/>
          <w:szCs w:val="24"/>
        </w:rPr>
        <w:t xml:space="preserve"> renses for bark med å trekke </w:t>
      </w:r>
      <w:proofErr w:type="spellStart"/>
      <w:r>
        <w:rPr>
          <w:color w:val="000000"/>
          <w:sz w:val="24"/>
          <w:szCs w:val="24"/>
        </w:rPr>
        <w:t>kjerven</w:t>
      </w:r>
      <w:proofErr w:type="spellEnd"/>
      <w:r>
        <w:rPr>
          <w:color w:val="000000"/>
          <w:sz w:val="24"/>
          <w:szCs w:val="24"/>
        </w:rPr>
        <w:t xml:space="preserve"> gjennom en </w:t>
      </w:r>
      <w:proofErr w:type="gramStart"/>
      <w:r>
        <w:rPr>
          <w:color w:val="000000"/>
          <w:sz w:val="24"/>
          <w:szCs w:val="24"/>
        </w:rPr>
        <w:t>klammer</w:t>
      </w:r>
      <w:r>
        <w:rPr>
          <w:color w:val="000000"/>
          <w:sz w:val="24"/>
          <w:szCs w:val="24"/>
        </w:rPr>
        <w:t xml:space="preserve">  (</w:t>
      </w:r>
      <w:proofErr w:type="gramEnd"/>
      <w:r>
        <w:rPr>
          <w:color w:val="000000"/>
          <w:sz w:val="24"/>
          <w:szCs w:val="24"/>
        </w:rPr>
        <w:t xml:space="preserve">i Trøndelag). Andre steder legges </w:t>
      </w:r>
      <w:proofErr w:type="spellStart"/>
      <w:r>
        <w:rPr>
          <w:color w:val="000000"/>
          <w:sz w:val="24"/>
          <w:szCs w:val="24"/>
        </w:rPr>
        <w:t>kjerven</w:t>
      </w:r>
      <w:proofErr w:type="spellEnd"/>
      <w:r>
        <w:rPr>
          <w:color w:val="000000"/>
          <w:sz w:val="24"/>
          <w:szCs w:val="24"/>
        </w:rPr>
        <w:t xml:space="preserve"> over ei fjøl og skrapes med en </w:t>
      </w:r>
      <w:proofErr w:type="spellStart"/>
      <w:r>
        <w:rPr>
          <w:color w:val="000000"/>
          <w:sz w:val="24"/>
          <w:szCs w:val="24"/>
        </w:rPr>
        <w:t>sjektekniv</w:t>
      </w:r>
      <w:proofErr w:type="spellEnd"/>
      <w:r>
        <w:rPr>
          <w:color w:val="000000"/>
          <w:sz w:val="24"/>
          <w:szCs w:val="24"/>
        </w:rPr>
        <w:t>.</w:t>
      </w:r>
    </w:p>
    <w:p w14:paraId="7A451214" w14:textId="77777777" w:rsidR="007B47E2" w:rsidRDefault="007B47E2">
      <w:pPr>
        <w:rPr>
          <w:sz w:val="24"/>
          <w:szCs w:val="24"/>
        </w:rPr>
      </w:pPr>
    </w:p>
    <w:p w14:paraId="46D3777C" w14:textId="77777777" w:rsidR="007B47E2" w:rsidRDefault="000C44EF">
      <w:pPr>
        <w:numPr>
          <w:ilvl w:val="0"/>
          <w:numId w:val="1"/>
        </w:numPr>
        <w:pBdr>
          <w:top w:val="nil"/>
          <w:left w:val="nil"/>
          <w:bottom w:val="nil"/>
          <w:right w:val="nil"/>
          <w:between w:val="nil"/>
        </w:pBdr>
        <w:spacing w:after="0" w:line="240" w:lineRule="auto"/>
      </w:pPr>
      <w:proofErr w:type="spellStart"/>
      <w:r>
        <w:rPr>
          <w:color w:val="000000"/>
          <w:sz w:val="24"/>
          <w:szCs w:val="24"/>
        </w:rPr>
        <w:t>Linfibrene</w:t>
      </w:r>
      <w:proofErr w:type="spellEnd"/>
      <w:r>
        <w:rPr>
          <w:color w:val="000000"/>
          <w:sz w:val="24"/>
          <w:szCs w:val="24"/>
        </w:rPr>
        <w:t xml:space="preserve"> blir dratt gjennom 3 lin-hekler med </w:t>
      </w:r>
      <w:proofErr w:type="spellStart"/>
      <w:r>
        <w:rPr>
          <w:color w:val="000000"/>
          <w:sz w:val="24"/>
          <w:szCs w:val="24"/>
        </w:rPr>
        <w:t>tinneavstand</w:t>
      </w:r>
      <w:proofErr w:type="spellEnd"/>
      <w:r>
        <w:rPr>
          <w:color w:val="000000"/>
          <w:sz w:val="24"/>
          <w:szCs w:val="24"/>
        </w:rPr>
        <w:t xml:space="preserve"> fra grov til fin. De lengste og reneste fibrene er sterkest og best egnet til fint </w:t>
      </w:r>
      <w:proofErr w:type="spellStart"/>
      <w:r>
        <w:rPr>
          <w:color w:val="000000"/>
          <w:sz w:val="24"/>
          <w:szCs w:val="24"/>
        </w:rPr>
        <w:t>lingarn</w:t>
      </w:r>
      <w:proofErr w:type="spellEnd"/>
      <w:r>
        <w:rPr>
          <w:color w:val="000000"/>
          <w:sz w:val="24"/>
          <w:szCs w:val="24"/>
        </w:rPr>
        <w:t>.</w:t>
      </w:r>
    </w:p>
    <w:p w14:paraId="399BB161" w14:textId="77777777" w:rsidR="007B47E2" w:rsidRDefault="007B47E2">
      <w:pPr>
        <w:rPr>
          <w:sz w:val="24"/>
          <w:szCs w:val="24"/>
        </w:rPr>
      </w:pPr>
    </w:p>
    <w:p w14:paraId="24F0AE35" w14:textId="77777777" w:rsidR="007B47E2" w:rsidRDefault="000C44EF">
      <w:pPr>
        <w:numPr>
          <w:ilvl w:val="0"/>
          <w:numId w:val="1"/>
        </w:numPr>
        <w:pBdr>
          <w:top w:val="nil"/>
          <w:left w:val="nil"/>
          <w:bottom w:val="nil"/>
          <w:right w:val="nil"/>
          <w:between w:val="nil"/>
        </w:pBdr>
        <w:spacing w:after="0" w:line="240" w:lineRule="auto"/>
      </w:pPr>
      <w:r>
        <w:rPr>
          <w:color w:val="000000"/>
          <w:sz w:val="24"/>
          <w:szCs w:val="24"/>
        </w:rPr>
        <w:t>Avfallet etter</w:t>
      </w:r>
      <w:r>
        <w:rPr>
          <w:color w:val="000000"/>
          <w:sz w:val="24"/>
          <w:szCs w:val="24"/>
        </w:rPr>
        <w:t xml:space="preserve"> heklinga er stry som kan spinnes til grovere tråd. Brukes også som laftevatt i hus </w:t>
      </w:r>
      <w:proofErr w:type="gramStart"/>
      <w:r>
        <w:rPr>
          <w:color w:val="000000"/>
          <w:sz w:val="24"/>
          <w:szCs w:val="24"/>
        </w:rPr>
        <w:t>eller  tettemiddel</w:t>
      </w:r>
      <w:proofErr w:type="gramEnd"/>
      <w:r>
        <w:rPr>
          <w:color w:val="000000"/>
          <w:sz w:val="24"/>
          <w:szCs w:val="24"/>
        </w:rPr>
        <w:t xml:space="preserve"> i rørskjøter.</w:t>
      </w:r>
    </w:p>
    <w:p w14:paraId="4057E42C" w14:textId="77777777" w:rsidR="007B47E2" w:rsidRDefault="007B47E2">
      <w:pPr>
        <w:rPr>
          <w:sz w:val="24"/>
          <w:szCs w:val="24"/>
        </w:rPr>
      </w:pPr>
    </w:p>
    <w:p w14:paraId="06D93950" w14:textId="77777777" w:rsidR="007B47E2" w:rsidRDefault="000C44EF">
      <w:pPr>
        <w:numPr>
          <w:ilvl w:val="0"/>
          <w:numId w:val="1"/>
        </w:numPr>
        <w:pBdr>
          <w:top w:val="nil"/>
          <w:left w:val="nil"/>
          <w:bottom w:val="nil"/>
          <w:right w:val="nil"/>
          <w:between w:val="nil"/>
        </w:pBdr>
        <w:spacing w:after="0" w:line="240" w:lineRule="auto"/>
      </w:pPr>
      <w:r>
        <w:rPr>
          <w:color w:val="000000"/>
          <w:sz w:val="24"/>
          <w:szCs w:val="24"/>
        </w:rPr>
        <w:t xml:space="preserve">Spinnelinet linnes </w:t>
      </w:r>
      <w:proofErr w:type="gramStart"/>
      <w:r>
        <w:rPr>
          <w:color w:val="000000"/>
          <w:sz w:val="24"/>
          <w:szCs w:val="24"/>
        </w:rPr>
        <w:t>på ”rokk</w:t>
      </w:r>
      <w:proofErr w:type="gramEnd"/>
      <w:r>
        <w:rPr>
          <w:color w:val="000000"/>
          <w:sz w:val="24"/>
          <w:szCs w:val="24"/>
        </w:rPr>
        <w:t>-hodet”,  fibrene trekkes ut derfra og spinnes inn på rokkesnella.</w:t>
      </w:r>
    </w:p>
    <w:p w14:paraId="567876EC" w14:textId="77777777" w:rsidR="007B47E2" w:rsidRDefault="007B47E2">
      <w:pPr>
        <w:rPr>
          <w:sz w:val="24"/>
          <w:szCs w:val="24"/>
        </w:rPr>
      </w:pPr>
    </w:p>
    <w:p w14:paraId="667712CD" w14:textId="77777777" w:rsidR="007B47E2" w:rsidRDefault="000C44EF">
      <w:pPr>
        <w:numPr>
          <w:ilvl w:val="0"/>
          <w:numId w:val="1"/>
        </w:numPr>
        <w:pBdr>
          <w:top w:val="nil"/>
          <w:left w:val="nil"/>
          <w:bottom w:val="nil"/>
          <w:right w:val="nil"/>
          <w:between w:val="nil"/>
        </w:pBdr>
        <w:spacing w:after="0" w:line="240" w:lineRule="auto"/>
      </w:pPr>
      <w:proofErr w:type="spellStart"/>
      <w:r>
        <w:rPr>
          <w:color w:val="000000"/>
          <w:sz w:val="24"/>
          <w:szCs w:val="24"/>
        </w:rPr>
        <w:t>Serk</w:t>
      </w:r>
      <w:proofErr w:type="spellEnd"/>
      <w:r>
        <w:rPr>
          <w:color w:val="000000"/>
          <w:sz w:val="24"/>
          <w:szCs w:val="24"/>
        </w:rPr>
        <w:t xml:space="preserve"> (underkjole) i heimevevd og heimesydd linstoff. Velbrukt, vel bøtt og utslitt. Har tilhørt Anne Kristine Larsdatter Alstad (1879 – 1976), brukt helt fram til ca. 1970.</w:t>
      </w:r>
    </w:p>
    <w:p w14:paraId="01191EDD" w14:textId="77777777" w:rsidR="007B47E2" w:rsidRDefault="007B47E2">
      <w:pPr>
        <w:rPr>
          <w:sz w:val="24"/>
          <w:szCs w:val="24"/>
        </w:rPr>
      </w:pPr>
    </w:p>
    <w:p w14:paraId="3BC1B656" w14:textId="77777777" w:rsidR="007B47E2" w:rsidRDefault="000C44EF">
      <w:pPr>
        <w:numPr>
          <w:ilvl w:val="0"/>
          <w:numId w:val="1"/>
        </w:numPr>
        <w:pBdr>
          <w:top w:val="nil"/>
          <w:left w:val="nil"/>
          <w:bottom w:val="nil"/>
          <w:right w:val="nil"/>
          <w:between w:val="nil"/>
        </w:pBdr>
        <w:spacing w:after="0" w:line="240" w:lineRule="auto"/>
      </w:pPr>
      <w:proofErr w:type="spellStart"/>
      <w:r>
        <w:rPr>
          <w:color w:val="000000"/>
          <w:sz w:val="24"/>
          <w:szCs w:val="24"/>
        </w:rPr>
        <w:t>Linhandkle</w:t>
      </w:r>
      <w:proofErr w:type="spellEnd"/>
      <w:r>
        <w:rPr>
          <w:color w:val="000000"/>
          <w:sz w:val="24"/>
          <w:szCs w:val="24"/>
        </w:rPr>
        <w:t xml:space="preserve"> vevd i vend- og lerretsstriper, faldene er handsydd. Nederst er renning</w:t>
      </w:r>
      <w:r>
        <w:rPr>
          <w:color w:val="000000"/>
          <w:sz w:val="24"/>
          <w:szCs w:val="24"/>
        </w:rPr>
        <w:t>a flettet i sprangmønster og frynser.</w:t>
      </w:r>
    </w:p>
    <w:p w14:paraId="7FDBFB84" w14:textId="77777777" w:rsidR="007B47E2" w:rsidRDefault="007B47E2">
      <w:pPr>
        <w:rPr>
          <w:sz w:val="28"/>
          <w:szCs w:val="28"/>
        </w:rPr>
      </w:pPr>
    </w:p>
    <w:p w14:paraId="354D02C5" w14:textId="77777777" w:rsidR="007B47E2" w:rsidRDefault="000C44EF">
      <w:pPr>
        <w:rPr>
          <w:sz w:val="28"/>
          <w:szCs w:val="28"/>
        </w:rPr>
      </w:pPr>
      <w:r>
        <w:rPr>
          <w:noProof/>
          <w:sz w:val="28"/>
          <w:szCs w:val="28"/>
        </w:rPr>
        <w:drawing>
          <wp:inline distT="0" distB="0" distL="0" distR="0" wp14:anchorId="66398E62" wp14:editId="491831B9">
            <wp:extent cx="6029287" cy="2380415"/>
            <wp:effectExtent l="0" t="0" r="0" b="0"/>
            <wp:docPr id="77" name="image4.jpg" descr="Et bilde som inneholder vegg, innendørs, rom&#10;&#10;Automatisk generert beskrivelse"/>
            <wp:cNvGraphicFramePr/>
            <a:graphic xmlns:a="http://schemas.openxmlformats.org/drawingml/2006/main">
              <a:graphicData uri="http://schemas.openxmlformats.org/drawingml/2006/picture">
                <pic:pic xmlns:pic="http://schemas.openxmlformats.org/drawingml/2006/picture">
                  <pic:nvPicPr>
                    <pic:cNvPr id="0" name="image4.jpg" descr="Et bilde som inneholder vegg, innendørs, rom&#10;&#10;Automatisk generert beskrivelse"/>
                    <pic:cNvPicPr preferRelativeResize="0"/>
                  </pic:nvPicPr>
                  <pic:blipFill>
                    <a:blip r:embed="rId43"/>
                    <a:srcRect t="16520" r="1516" b="31641"/>
                    <a:stretch>
                      <a:fillRect/>
                    </a:stretch>
                  </pic:blipFill>
                  <pic:spPr>
                    <a:xfrm>
                      <a:off x="0" y="0"/>
                      <a:ext cx="6029287" cy="2380415"/>
                    </a:xfrm>
                    <a:prstGeom prst="rect">
                      <a:avLst/>
                    </a:prstGeom>
                    <a:ln/>
                  </pic:spPr>
                </pic:pic>
              </a:graphicData>
            </a:graphic>
          </wp:inline>
        </w:drawing>
      </w:r>
    </w:p>
    <w:p w14:paraId="6670174E" w14:textId="77777777" w:rsidR="007B47E2" w:rsidRDefault="000C44EF">
      <w:pPr>
        <w:rPr>
          <w:b/>
          <w:sz w:val="24"/>
          <w:szCs w:val="24"/>
        </w:rPr>
      </w:pPr>
      <w:r>
        <w:rPr>
          <w:b/>
          <w:sz w:val="24"/>
          <w:szCs w:val="24"/>
        </w:rPr>
        <w:t>Bilder med medlemmer fra Skatval herredsstyre, det eldste fra perioden 1914-16</w:t>
      </w:r>
    </w:p>
    <w:p w14:paraId="737EB297" w14:textId="77777777" w:rsidR="007B47E2" w:rsidRDefault="000C44EF">
      <w:pPr>
        <w:rPr>
          <w:sz w:val="28"/>
          <w:szCs w:val="28"/>
        </w:rPr>
      </w:pPr>
      <w:r>
        <w:rPr>
          <w:noProof/>
        </w:rPr>
        <w:lastRenderedPageBreak/>
        <w:drawing>
          <wp:anchor distT="0" distB="0" distL="114300" distR="114300" simplePos="0" relativeHeight="251668480" behindDoc="0" locked="0" layoutInCell="1" hidden="0" allowOverlap="1" wp14:anchorId="4038642B" wp14:editId="4E6796EB">
            <wp:simplePos x="0" y="0"/>
            <wp:positionH relativeFrom="column">
              <wp:posOffset>73661</wp:posOffset>
            </wp:positionH>
            <wp:positionV relativeFrom="paragraph">
              <wp:posOffset>274320</wp:posOffset>
            </wp:positionV>
            <wp:extent cx="2851785" cy="2987040"/>
            <wp:effectExtent l="0" t="0" r="0" b="0"/>
            <wp:wrapSquare wrapText="bothSides" distT="0" distB="0" distL="114300" distR="114300"/>
            <wp:docPr id="67" name="image6.jp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6.jpg" descr="Et bilde som inneholder tekst&#10;&#10;Automatisk generert beskrivelse"/>
                    <pic:cNvPicPr preferRelativeResize="0"/>
                  </pic:nvPicPr>
                  <pic:blipFill>
                    <a:blip r:embed="rId44"/>
                    <a:srcRect l="52838" t="24892" b="9545"/>
                    <a:stretch>
                      <a:fillRect/>
                    </a:stretch>
                  </pic:blipFill>
                  <pic:spPr>
                    <a:xfrm rot="5400000">
                      <a:off x="0" y="0"/>
                      <a:ext cx="2851785" cy="2987040"/>
                    </a:xfrm>
                    <a:prstGeom prst="rect">
                      <a:avLst/>
                    </a:prstGeom>
                    <a:ln/>
                  </pic:spPr>
                </pic:pic>
              </a:graphicData>
            </a:graphic>
          </wp:anchor>
        </w:drawing>
      </w:r>
    </w:p>
    <w:p w14:paraId="5E963507" w14:textId="77777777" w:rsidR="007B47E2" w:rsidRDefault="000C44EF">
      <w:pPr>
        <w:spacing w:after="0"/>
        <w:rPr>
          <w:b/>
          <w:sz w:val="24"/>
          <w:szCs w:val="24"/>
        </w:rPr>
      </w:pPr>
      <w:r>
        <w:t xml:space="preserve"> </w:t>
      </w:r>
      <w:r>
        <w:rPr>
          <w:b/>
          <w:sz w:val="24"/>
          <w:szCs w:val="24"/>
        </w:rPr>
        <w:t xml:space="preserve">Forskjellige hefter og bøker, med oppfordring til å bla i. </w:t>
      </w:r>
    </w:p>
    <w:p w14:paraId="437D3638" w14:textId="77777777" w:rsidR="007B47E2" w:rsidRDefault="000C44EF">
      <w:pPr>
        <w:spacing w:after="0"/>
        <w:rPr>
          <w:sz w:val="24"/>
          <w:szCs w:val="24"/>
        </w:rPr>
      </w:pPr>
      <w:r>
        <w:rPr>
          <w:sz w:val="24"/>
          <w:szCs w:val="24"/>
        </w:rPr>
        <w:t xml:space="preserve">Et lite utvalg av sportsblader/-bøker, </w:t>
      </w:r>
      <w:proofErr w:type="spellStart"/>
      <w:r>
        <w:rPr>
          <w:sz w:val="24"/>
          <w:szCs w:val="24"/>
        </w:rPr>
        <w:t>b.l</w:t>
      </w:r>
      <w:proofErr w:type="spellEnd"/>
      <w:r>
        <w:rPr>
          <w:sz w:val="24"/>
          <w:szCs w:val="24"/>
        </w:rPr>
        <w:t xml:space="preserve"> a jubileumsbok for IL Fram, gamle Framgang, hefter fra Skatval skilag. Stompa og Sangbok for norsk ungdom og er også med. Solveig </w:t>
      </w:r>
      <w:proofErr w:type="spellStart"/>
      <w:r>
        <w:rPr>
          <w:sz w:val="24"/>
          <w:szCs w:val="24"/>
        </w:rPr>
        <w:t>Fasteraunet</w:t>
      </w:r>
      <w:proofErr w:type="spellEnd"/>
      <w:r>
        <w:rPr>
          <w:sz w:val="24"/>
          <w:szCs w:val="24"/>
        </w:rPr>
        <w:t xml:space="preserve"> bor på bose</w:t>
      </w:r>
      <w:r>
        <w:rPr>
          <w:sz w:val="24"/>
          <w:szCs w:val="24"/>
        </w:rPr>
        <w:t xml:space="preserve">nteret og har laget mange utklippsbøker fra junior og seniorfotball i Fram. Hun inkluderte dem også i samlingen </w:t>
      </w:r>
      <w:proofErr w:type="gramStart"/>
      <w:r>
        <w:rPr>
          <w:sz w:val="24"/>
          <w:szCs w:val="24"/>
        </w:rPr>
        <w:t>etterhvert</w:t>
      </w:r>
      <w:proofErr w:type="gramEnd"/>
      <w:r>
        <w:rPr>
          <w:sz w:val="24"/>
          <w:szCs w:val="24"/>
        </w:rPr>
        <w:t>.</w:t>
      </w:r>
    </w:p>
    <w:p w14:paraId="3595D2AB" w14:textId="77777777" w:rsidR="007B47E2" w:rsidRDefault="007B47E2">
      <w:pPr>
        <w:spacing w:after="0"/>
        <w:rPr>
          <w:sz w:val="24"/>
          <w:szCs w:val="24"/>
        </w:rPr>
      </w:pPr>
    </w:p>
    <w:p w14:paraId="4FBFB92B" w14:textId="77777777" w:rsidR="007B47E2" w:rsidRDefault="000C44EF">
      <w:pPr>
        <w:rPr>
          <w:i/>
        </w:rPr>
      </w:pPr>
      <w:r>
        <w:rPr>
          <w:i/>
        </w:rPr>
        <w:t>Utlånt av Heidi og Henrik Valstad</w:t>
      </w:r>
    </w:p>
    <w:sectPr w:rsidR="007B47E2">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20A47"/>
    <w:multiLevelType w:val="multilevel"/>
    <w:tmpl w:val="F53CC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7E2"/>
    <w:rsid w:val="000C44EF"/>
    <w:rsid w:val="002D1C3B"/>
    <w:rsid w:val="007B47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9B6FD"/>
  <w15:docId w15:val="{CE1790B1-C230-400D-8966-19E63D8F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1F1"/>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BB51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B51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foravsnitt"/>
    <w:rsid w:val="00BB5195"/>
  </w:style>
  <w:style w:type="character" w:styleId="Hyperkobling">
    <w:name w:val="Hyperlink"/>
    <w:basedOn w:val="Standardskriftforavsnitt"/>
    <w:uiPriority w:val="99"/>
    <w:semiHidden/>
    <w:unhideWhenUsed/>
    <w:rsid w:val="00BB5195"/>
    <w:rPr>
      <w:color w:val="0000FF"/>
      <w:u w:val="single"/>
    </w:rPr>
  </w:style>
  <w:style w:type="paragraph" w:styleId="Listeavsnitt">
    <w:name w:val="List Paragraph"/>
    <w:basedOn w:val="Normal"/>
    <w:uiPriority w:val="34"/>
    <w:qFormat/>
    <w:rsid w:val="005C4ADD"/>
    <w:pPr>
      <w:spacing w:after="0" w:line="240" w:lineRule="auto"/>
      <w:ind w:left="720"/>
      <w:contextualSpacing/>
    </w:pPr>
    <w:rPr>
      <w:rFonts w:eastAsiaTheme="minorEastAsia"/>
      <w:sz w:val="24"/>
      <w:szCs w:val="24"/>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jpg"/><Relationship Id="rId39" Type="http://schemas.openxmlformats.org/officeDocument/2006/relationships/hyperlink" Target="https://no.wikipedia.org/wiki/Garn_(tekstil)" TargetMode="External"/><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hyperlink" Target="https://no.wikipedia.org/wiki/Skyttel" TargetMode="External"/><Relationship Id="rId42" Type="http://schemas.openxmlformats.org/officeDocument/2006/relationships/image" Target="media/image30.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hyperlink" Target="https://no.wikipedia.org/wiki/Knute" TargetMode="External"/><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hyperlink" Target="https://no.wikipedia.org/wiki/Blonde" TargetMode="External"/><Relationship Id="rId37" Type="http://schemas.openxmlformats.org/officeDocument/2006/relationships/image" Target="media/image27.jpg"/><Relationship Id="rId40" Type="http://schemas.openxmlformats.org/officeDocument/2006/relationships/hyperlink" Target="https://no.wikipedia.org/wiki/Heklin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26.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hyperlink" Target="https://no.wikipedia.org/wiki/H%C3%A5ndarbeid" TargetMode="External"/><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hyperlink" Target="https://no.wikipedia.org/wiki/N%C3%A5l" TargetMode="External"/><Relationship Id="rId43" Type="http://schemas.openxmlformats.org/officeDocument/2006/relationships/image" Target="media/image3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GLe9sXlOUCv4gLe8pg/j/hbHNg==">AMUW2mW16Vm4ugtcrOfDzRFEUDGkXyIrgm8YGlgToXmLIakfzPmfVP0f+dqbFZUg6XfSU6GdfoCMl8uTD73qbfsuD3RLQKtOBOrVJZfTySgJldLtEPUIFPas4zVBE9ridfoGs3Qi/CVE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2706</Words>
  <Characters>14345</Characters>
  <Application>Microsoft Office Word</Application>
  <DocSecurity>0</DocSecurity>
  <Lines>119</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Hernes Valstad</dc:creator>
  <cp:lastModifiedBy>Alstad, Eva Dybwad</cp:lastModifiedBy>
  <cp:revision>2</cp:revision>
  <cp:lastPrinted>2021-10-25T09:54:00Z</cp:lastPrinted>
  <dcterms:created xsi:type="dcterms:W3CDTF">2021-10-25T09:55:00Z</dcterms:created>
  <dcterms:modified xsi:type="dcterms:W3CDTF">2021-10-25T09:55:00Z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0x01010068A6D982AF953340906D80DEABBFADDB</vt:lpwstr>
  </property>
</Properties>
</file>